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F755" w14:textId="0A7B8E13" w:rsidR="006E31F2" w:rsidRPr="0021130F" w:rsidRDefault="006E31F2" w:rsidP="00A54829">
      <w:pPr>
        <w:jc w:val="left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>УДК 00.0</w:t>
      </w:r>
    </w:p>
    <w:p w14:paraId="559616DF" w14:textId="45445E44" w:rsidR="00DE3DF3" w:rsidRPr="0021130F" w:rsidRDefault="006E31F2" w:rsidP="003F342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>НАЗВАНИЕ ДОКЛАДА</w:t>
      </w:r>
    </w:p>
    <w:p w14:paraId="79F8507C" w14:textId="5AE85798" w:rsidR="00DE3DF3" w:rsidRPr="0021130F" w:rsidRDefault="005954EA" w:rsidP="003F342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>Смирнов С.С.</w:t>
      </w:r>
      <w:r w:rsidR="006E31F2" w:rsidRPr="0021130F">
        <w:rPr>
          <w:rFonts w:ascii="Arial" w:hAnsi="Arial" w:cs="Arial"/>
          <w:sz w:val="20"/>
          <w:szCs w:val="20"/>
          <w:vertAlign w:val="superscript"/>
        </w:rPr>
        <w:t>1</w:t>
      </w:r>
      <w:r w:rsidR="00DE3DF3" w:rsidRPr="0021130F">
        <w:rPr>
          <w:rFonts w:ascii="Arial" w:hAnsi="Arial" w:cs="Arial"/>
          <w:sz w:val="20"/>
          <w:szCs w:val="20"/>
        </w:rPr>
        <w:t xml:space="preserve">, </w:t>
      </w:r>
      <w:r w:rsidRPr="0021130F">
        <w:rPr>
          <w:rFonts w:ascii="Arial" w:hAnsi="Arial" w:cs="Arial"/>
          <w:sz w:val="20"/>
          <w:szCs w:val="20"/>
        </w:rPr>
        <w:t>Иванов И.И.</w:t>
      </w:r>
      <w:r w:rsidR="00CA4172" w:rsidRPr="0021130F">
        <w:rPr>
          <w:rFonts w:ascii="Arial" w:hAnsi="Arial" w:cs="Arial"/>
          <w:sz w:val="20"/>
          <w:szCs w:val="20"/>
          <w:vertAlign w:val="superscript"/>
        </w:rPr>
        <w:t>2</w:t>
      </w:r>
    </w:p>
    <w:p w14:paraId="46349F54" w14:textId="72268083" w:rsidR="00DE3DF3" w:rsidRPr="0021130F" w:rsidRDefault="00CA4172" w:rsidP="00CA4172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  <w:vertAlign w:val="superscript"/>
        </w:rPr>
        <w:t>1</w:t>
      </w:r>
      <w:r w:rsidR="005954EA" w:rsidRPr="0021130F">
        <w:rPr>
          <w:rFonts w:ascii="Arial" w:hAnsi="Arial" w:cs="Arial"/>
          <w:sz w:val="20"/>
          <w:szCs w:val="20"/>
        </w:rPr>
        <w:t>Место работы (учебы)</w:t>
      </w:r>
      <w:r w:rsidR="00DE3DF3" w:rsidRPr="0021130F">
        <w:rPr>
          <w:rFonts w:ascii="Arial" w:hAnsi="Arial" w:cs="Arial"/>
          <w:sz w:val="20"/>
          <w:szCs w:val="20"/>
        </w:rPr>
        <w:t>,</w:t>
      </w:r>
      <w:r w:rsidR="005954EA" w:rsidRPr="0021130F">
        <w:rPr>
          <w:rFonts w:ascii="Arial" w:hAnsi="Arial" w:cs="Arial"/>
          <w:sz w:val="20"/>
          <w:szCs w:val="20"/>
        </w:rPr>
        <w:t xml:space="preserve"> город</w:t>
      </w:r>
      <w:r w:rsidR="00DE3DF3" w:rsidRPr="0021130F">
        <w:rPr>
          <w:rFonts w:ascii="Arial" w:hAnsi="Arial" w:cs="Arial"/>
          <w:sz w:val="20"/>
          <w:szCs w:val="20"/>
        </w:rPr>
        <w:t xml:space="preserve">, </w:t>
      </w:r>
      <w:r w:rsidR="005954EA" w:rsidRPr="0021130F">
        <w:rPr>
          <w:rFonts w:ascii="Arial" w:hAnsi="Arial" w:cs="Arial"/>
          <w:sz w:val="20"/>
          <w:szCs w:val="20"/>
        </w:rPr>
        <w:t>страна</w:t>
      </w:r>
      <w:r w:rsidR="00DE3DF3" w:rsidRPr="0021130F">
        <w:rPr>
          <w:rFonts w:ascii="Arial" w:hAnsi="Arial" w:cs="Arial"/>
          <w:sz w:val="20"/>
          <w:szCs w:val="20"/>
        </w:rPr>
        <w:t>,</w:t>
      </w:r>
      <w:r w:rsidRPr="0021130F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21130F">
          <w:rPr>
            <w:rStyle w:val="a7"/>
            <w:rFonts w:ascii="Arial" w:hAnsi="Arial" w:cs="Arial"/>
            <w:sz w:val="20"/>
            <w:szCs w:val="20"/>
          </w:rPr>
          <w:t>электронный.адрес.докладчика@</w:t>
        </w:r>
        <w:r w:rsidRPr="0021130F">
          <w:rPr>
            <w:rStyle w:val="a7"/>
            <w:rFonts w:ascii="Arial" w:hAnsi="Arial" w:cs="Arial"/>
            <w:sz w:val="20"/>
            <w:szCs w:val="20"/>
            <w:lang w:val="en-US"/>
          </w:rPr>
          <w:t>email</w:t>
        </w:r>
        <w:r w:rsidRPr="0021130F">
          <w:rPr>
            <w:rStyle w:val="a7"/>
            <w:rFonts w:ascii="Arial" w:hAnsi="Arial" w:cs="Arial"/>
            <w:sz w:val="20"/>
            <w:szCs w:val="20"/>
          </w:rPr>
          <w:t>.</w:t>
        </w:r>
        <w:r w:rsidRPr="0021130F">
          <w:rPr>
            <w:rStyle w:val="a7"/>
            <w:rFonts w:ascii="Arial" w:hAnsi="Arial" w:cs="Arial"/>
            <w:sz w:val="20"/>
            <w:szCs w:val="20"/>
            <w:lang w:val="en-US"/>
          </w:rPr>
          <w:t>com</w:t>
        </w:r>
      </w:hyperlink>
    </w:p>
    <w:p w14:paraId="6BD14423" w14:textId="4A1D2384" w:rsidR="00DE3DF3" w:rsidRPr="0021130F" w:rsidRDefault="00DE3DF3" w:rsidP="003F342C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  <w:vertAlign w:val="superscript"/>
        </w:rPr>
        <w:t>2</w:t>
      </w:r>
      <w:r w:rsidR="005954EA" w:rsidRPr="0021130F">
        <w:rPr>
          <w:rFonts w:ascii="Arial" w:hAnsi="Arial" w:cs="Arial"/>
          <w:sz w:val="20"/>
          <w:szCs w:val="20"/>
        </w:rPr>
        <w:t>Место</w:t>
      </w:r>
      <w:r w:rsidRPr="0021130F">
        <w:rPr>
          <w:rFonts w:ascii="Arial" w:hAnsi="Arial" w:cs="Arial"/>
          <w:sz w:val="20"/>
          <w:szCs w:val="20"/>
        </w:rPr>
        <w:t xml:space="preserve"> </w:t>
      </w:r>
      <w:r w:rsidR="005954EA" w:rsidRPr="0021130F">
        <w:rPr>
          <w:rFonts w:ascii="Arial" w:hAnsi="Arial" w:cs="Arial"/>
          <w:sz w:val="20"/>
          <w:szCs w:val="20"/>
        </w:rPr>
        <w:t>работы (учебы), город, страна</w:t>
      </w:r>
    </w:p>
    <w:p w14:paraId="562FDEC3" w14:textId="77777777" w:rsidR="00DE3DF3" w:rsidRPr="0021130F" w:rsidRDefault="003F342C" w:rsidP="003F342C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  <w:r w:rsidRPr="0021130F">
        <w:rPr>
          <w:rFonts w:ascii="Arial" w:hAnsi="Arial" w:cs="Arial"/>
          <w:color w:val="FF0000"/>
          <w:sz w:val="20"/>
          <w:szCs w:val="20"/>
        </w:rPr>
        <w:t>(</w:t>
      </w:r>
      <w:r w:rsidR="005954EA" w:rsidRPr="0021130F">
        <w:rPr>
          <w:rFonts w:ascii="Arial" w:hAnsi="Arial" w:cs="Arial"/>
          <w:color w:val="FF0000"/>
          <w:spacing w:val="-4"/>
          <w:sz w:val="20"/>
          <w:szCs w:val="20"/>
        </w:rPr>
        <w:t>Пробельная строка</w:t>
      </w:r>
      <w:r w:rsidRPr="0021130F">
        <w:rPr>
          <w:rFonts w:ascii="Arial" w:hAnsi="Arial" w:cs="Arial"/>
          <w:color w:val="FF0000"/>
          <w:sz w:val="20"/>
          <w:szCs w:val="20"/>
        </w:rPr>
        <w:t>)</w:t>
      </w:r>
    </w:p>
    <w:p w14:paraId="0581B5FC" w14:textId="0A8B16F3" w:rsidR="000A6A88" w:rsidRPr="0021130F" w:rsidRDefault="000A6A88" w:rsidP="003F342C">
      <w:pPr>
        <w:spacing w:after="120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>Аннотация:</w:t>
      </w:r>
      <w:r w:rsidR="00EE63DB" w:rsidRPr="0021130F">
        <w:rPr>
          <w:rFonts w:ascii="Arial" w:hAnsi="Arial" w:cs="Arial"/>
          <w:sz w:val="20"/>
          <w:szCs w:val="20"/>
        </w:rPr>
        <w:t xml:space="preserve"> текст аннотации (не более 800 знаков без пробелов).</w:t>
      </w:r>
    </w:p>
    <w:p w14:paraId="5C2F418A" w14:textId="56C2FF9B" w:rsidR="000A6A88" w:rsidRPr="0021130F" w:rsidRDefault="000A6A88" w:rsidP="003F342C">
      <w:pPr>
        <w:spacing w:after="120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 xml:space="preserve">Ключевые слова: </w:t>
      </w:r>
      <w:r w:rsidR="00EE63DB" w:rsidRPr="0021130F">
        <w:rPr>
          <w:rFonts w:ascii="Arial" w:hAnsi="Arial" w:cs="Arial"/>
          <w:sz w:val="20"/>
          <w:szCs w:val="20"/>
        </w:rPr>
        <w:t>перечень ключевых слов</w:t>
      </w:r>
      <w:r w:rsidR="00CA4172" w:rsidRPr="0021130F">
        <w:rPr>
          <w:rFonts w:ascii="Arial" w:hAnsi="Arial" w:cs="Arial"/>
          <w:sz w:val="20"/>
          <w:szCs w:val="20"/>
        </w:rPr>
        <w:t xml:space="preserve"> (не более 8 слов)</w:t>
      </w:r>
      <w:r w:rsidR="00EE63DB" w:rsidRPr="0021130F">
        <w:rPr>
          <w:rFonts w:ascii="Arial" w:hAnsi="Arial" w:cs="Arial"/>
          <w:sz w:val="20"/>
          <w:szCs w:val="20"/>
        </w:rPr>
        <w:t>.</w:t>
      </w:r>
    </w:p>
    <w:p w14:paraId="1BF21F6E" w14:textId="77777777" w:rsidR="00DE3DF3" w:rsidRPr="00ED0B2F" w:rsidRDefault="00486AB9" w:rsidP="003F342C">
      <w:pPr>
        <w:spacing w:after="120"/>
        <w:rPr>
          <w:rFonts w:ascii="Arial" w:hAnsi="Arial" w:cs="Arial"/>
          <w:sz w:val="20"/>
          <w:szCs w:val="20"/>
        </w:rPr>
      </w:pPr>
      <w:r w:rsidRPr="00C416B9">
        <w:rPr>
          <w:rFonts w:ascii="Arial" w:hAnsi="Arial" w:cs="Arial"/>
          <w:sz w:val="20"/>
          <w:szCs w:val="20"/>
          <w:lang w:val="en-US"/>
        </w:rPr>
        <w:t>I</w:t>
      </w:r>
      <w:r w:rsidRPr="00ED0B2F">
        <w:rPr>
          <w:rFonts w:ascii="Arial" w:hAnsi="Arial" w:cs="Arial"/>
          <w:sz w:val="20"/>
          <w:szCs w:val="20"/>
        </w:rPr>
        <w:t xml:space="preserve">. </w:t>
      </w:r>
      <w:r w:rsidR="00DF14F8">
        <w:rPr>
          <w:rFonts w:ascii="Arial" w:hAnsi="Arial" w:cs="Arial"/>
          <w:sz w:val="20"/>
          <w:szCs w:val="20"/>
        </w:rPr>
        <w:t>ВВЕДЕНИЕ</w:t>
      </w:r>
    </w:p>
    <w:p w14:paraId="32AC7FB3" w14:textId="45D7FDBD" w:rsidR="008A72AA" w:rsidRDefault="003927E1" w:rsidP="008A72A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Желающие </w:t>
      </w:r>
      <w:r w:rsidR="00ED0B2F">
        <w:rPr>
          <w:rFonts w:ascii="Arial" w:hAnsi="Arial" w:cs="Arial"/>
          <w:sz w:val="20"/>
          <w:szCs w:val="20"/>
        </w:rPr>
        <w:t xml:space="preserve">принять участие в </w:t>
      </w:r>
      <w:r w:rsidR="00882E42" w:rsidRPr="00882E42">
        <w:rPr>
          <w:rFonts w:ascii="Arial" w:hAnsi="Arial" w:cs="Arial"/>
          <w:sz w:val="20"/>
          <w:szCs w:val="20"/>
        </w:rPr>
        <w:t>Международн</w:t>
      </w:r>
      <w:r w:rsidR="00882E42">
        <w:rPr>
          <w:rFonts w:ascii="Arial" w:hAnsi="Arial" w:cs="Arial"/>
          <w:sz w:val="20"/>
          <w:szCs w:val="20"/>
        </w:rPr>
        <w:t>ой</w:t>
      </w:r>
      <w:r w:rsidR="00882E42" w:rsidRPr="00882E42">
        <w:rPr>
          <w:rFonts w:ascii="Arial" w:hAnsi="Arial" w:cs="Arial"/>
          <w:sz w:val="20"/>
          <w:szCs w:val="20"/>
        </w:rPr>
        <w:t xml:space="preserve"> научно-практическ</w:t>
      </w:r>
      <w:r w:rsidR="00882E42">
        <w:rPr>
          <w:rFonts w:ascii="Arial" w:hAnsi="Arial" w:cs="Arial"/>
          <w:sz w:val="20"/>
          <w:szCs w:val="20"/>
        </w:rPr>
        <w:t>ой конференции</w:t>
      </w:r>
      <w:r w:rsidR="00882E42" w:rsidRPr="00882E42">
        <w:rPr>
          <w:rFonts w:ascii="Arial" w:hAnsi="Arial" w:cs="Arial"/>
          <w:sz w:val="20"/>
          <w:szCs w:val="20"/>
        </w:rPr>
        <w:t xml:space="preserve"> «Компьютерное проектирование в электронике» </w:t>
      </w:r>
      <w:r w:rsidR="00882E42">
        <w:rPr>
          <w:rFonts w:ascii="Arial" w:hAnsi="Arial" w:cs="Arial"/>
          <w:sz w:val="20"/>
          <w:szCs w:val="20"/>
        </w:rPr>
        <w:t>(</w:t>
      </w:r>
      <w:r w:rsidR="00DF14F8">
        <w:rPr>
          <w:rFonts w:ascii="Arial" w:hAnsi="Arial" w:cs="Arial"/>
          <w:sz w:val="20"/>
          <w:szCs w:val="20"/>
          <w:lang w:val="en-US"/>
        </w:rPr>
        <w:t>EDA</w:t>
      </w:r>
      <w:r w:rsidR="00882E42" w:rsidRPr="00882E42">
        <w:rPr>
          <w:rFonts w:ascii="Arial" w:hAnsi="Arial" w:cs="Arial"/>
          <w:sz w:val="20"/>
          <w:szCs w:val="20"/>
        </w:rPr>
        <w:t xml:space="preserve"> </w:t>
      </w:r>
      <w:r w:rsidR="00DF14F8">
        <w:rPr>
          <w:rFonts w:ascii="Arial" w:hAnsi="Arial" w:cs="Arial"/>
          <w:sz w:val="20"/>
          <w:szCs w:val="20"/>
          <w:lang w:val="en-US"/>
        </w:rPr>
        <w:t>C</w:t>
      </w:r>
      <w:r w:rsidR="00882E42">
        <w:rPr>
          <w:rFonts w:ascii="Arial" w:hAnsi="Arial" w:cs="Arial"/>
          <w:sz w:val="20"/>
          <w:szCs w:val="20"/>
          <w:lang w:val="en-US"/>
        </w:rPr>
        <w:t>onference</w:t>
      </w:r>
      <w:r w:rsidR="00882E42" w:rsidRPr="00882E42">
        <w:rPr>
          <w:rFonts w:ascii="Arial" w:hAnsi="Arial" w:cs="Arial"/>
          <w:sz w:val="20"/>
          <w:szCs w:val="20"/>
        </w:rPr>
        <w:t xml:space="preserve"> </w:t>
      </w:r>
      <w:r w:rsidR="00DF14F8" w:rsidRPr="00DF14F8">
        <w:rPr>
          <w:rFonts w:ascii="Arial" w:hAnsi="Arial" w:cs="Arial"/>
          <w:sz w:val="20"/>
          <w:szCs w:val="20"/>
        </w:rPr>
        <w:t>2024</w:t>
      </w:r>
      <w:r w:rsidR="00882E42">
        <w:rPr>
          <w:rFonts w:ascii="Arial" w:hAnsi="Arial" w:cs="Arial"/>
          <w:sz w:val="20"/>
          <w:szCs w:val="20"/>
        </w:rPr>
        <w:t>)</w:t>
      </w:r>
      <w:r w:rsidR="00DF14F8" w:rsidRPr="00DF14F8">
        <w:rPr>
          <w:rFonts w:ascii="Arial" w:hAnsi="Arial" w:cs="Arial"/>
          <w:sz w:val="20"/>
          <w:szCs w:val="20"/>
        </w:rPr>
        <w:t xml:space="preserve"> могут </w:t>
      </w:r>
      <w:r w:rsidR="00423346" w:rsidRPr="00423346">
        <w:rPr>
          <w:rFonts w:ascii="Arial" w:hAnsi="Arial" w:cs="Arial"/>
          <w:sz w:val="20"/>
          <w:szCs w:val="20"/>
        </w:rPr>
        <w:t xml:space="preserve">до </w:t>
      </w:r>
      <w:r w:rsidR="00C13887">
        <w:rPr>
          <w:rFonts w:ascii="Arial" w:hAnsi="Arial" w:cs="Arial"/>
          <w:sz w:val="20"/>
          <w:szCs w:val="20"/>
        </w:rPr>
        <w:t>10</w:t>
      </w:r>
      <w:r w:rsidR="00C333FD" w:rsidRPr="00C333FD">
        <w:rPr>
          <w:rFonts w:ascii="Arial" w:hAnsi="Arial" w:cs="Arial"/>
          <w:sz w:val="20"/>
          <w:szCs w:val="20"/>
        </w:rPr>
        <w:t xml:space="preserve"> </w:t>
      </w:r>
      <w:r w:rsidR="00C13887">
        <w:rPr>
          <w:rFonts w:ascii="Arial" w:hAnsi="Arial" w:cs="Arial"/>
          <w:sz w:val="20"/>
          <w:szCs w:val="20"/>
        </w:rPr>
        <w:t>ноября</w:t>
      </w:r>
      <w:r w:rsidR="00423346" w:rsidRPr="00423346">
        <w:rPr>
          <w:rFonts w:ascii="Arial" w:hAnsi="Arial" w:cs="Arial"/>
          <w:sz w:val="20"/>
          <w:szCs w:val="20"/>
        </w:rPr>
        <w:t xml:space="preserve"> 2024 года </w:t>
      </w:r>
      <w:r w:rsidR="00ED0B2F">
        <w:rPr>
          <w:rFonts w:ascii="Arial" w:hAnsi="Arial" w:cs="Arial"/>
          <w:sz w:val="20"/>
          <w:szCs w:val="20"/>
        </w:rPr>
        <w:t xml:space="preserve">зарегистрироваться, </w:t>
      </w:r>
      <w:r w:rsidR="00ED0B2F" w:rsidRPr="00E71E4A">
        <w:rPr>
          <w:rFonts w:ascii="Arial" w:hAnsi="Arial" w:cs="Arial"/>
          <w:sz w:val="20"/>
          <w:szCs w:val="20"/>
        </w:rPr>
        <w:t>заполнив форму</w:t>
      </w:r>
      <w:r w:rsidR="00ED0B2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E71E4A" w:rsidRPr="003B3375">
          <w:rPr>
            <w:rStyle w:val="a7"/>
            <w:rFonts w:ascii="Arial" w:hAnsi="Arial" w:cs="Arial"/>
            <w:sz w:val="20"/>
            <w:szCs w:val="20"/>
          </w:rPr>
          <w:t>на сайте конференции</w:t>
        </w:r>
      </w:hyperlink>
      <w:r w:rsidR="00E71E4A">
        <w:rPr>
          <w:rFonts w:ascii="Arial" w:hAnsi="Arial" w:cs="Arial"/>
          <w:sz w:val="20"/>
          <w:szCs w:val="20"/>
        </w:rPr>
        <w:t xml:space="preserve"> </w:t>
      </w:r>
      <w:r w:rsidR="00423346" w:rsidRPr="00423346">
        <w:rPr>
          <w:rFonts w:ascii="Arial" w:hAnsi="Arial" w:cs="Arial"/>
          <w:sz w:val="20"/>
          <w:szCs w:val="20"/>
        </w:rPr>
        <w:t>и направив м</w:t>
      </w:r>
      <w:r w:rsidR="008A72AA">
        <w:rPr>
          <w:rFonts w:ascii="Arial" w:hAnsi="Arial" w:cs="Arial"/>
          <w:sz w:val="20"/>
          <w:szCs w:val="20"/>
        </w:rPr>
        <w:t>атериалы</w:t>
      </w:r>
      <w:r w:rsidR="00ED0B2F">
        <w:rPr>
          <w:rFonts w:ascii="Arial" w:hAnsi="Arial" w:cs="Arial"/>
          <w:sz w:val="20"/>
          <w:szCs w:val="20"/>
        </w:rPr>
        <w:t xml:space="preserve"> докладов</w:t>
      </w:r>
      <w:r w:rsidR="00ED0B2F" w:rsidRPr="00ED0B2F">
        <w:rPr>
          <w:rFonts w:ascii="Arial" w:hAnsi="Arial" w:cs="Arial"/>
          <w:sz w:val="20"/>
          <w:szCs w:val="20"/>
        </w:rPr>
        <w:t xml:space="preserve"> </w:t>
      </w:r>
      <w:r w:rsidR="00ED0B2F" w:rsidRPr="00DF14F8">
        <w:rPr>
          <w:rFonts w:ascii="Arial" w:hAnsi="Arial" w:cs="Arial"/>
          <w:sz w:val="20"/>
          <w:szCs w:val="20"/>
        </w:rPr>
        <w:t xml:space="preserve">в </w:t>
      </w:r>
      <w:r w:rsidR="00882E42">
        <w:rPr>
          <w:rFonts w:ascii="Arial" w:hAnsi="Arial" w:cs="Arial"/>
          <w:sz w:val="20"/>
          <w:szCs w:val="20"/>
        </w:rPr>
        <w:t>о</w:t>
      </w:r>
      <w:r w:rsidR="00ED0B2F" w:rsidRPr="00DF14F8">
        <w:rPr>
          <w:rFonts w:ascii="Arial" w:hAnsi="Arial" w:cs="Arial"/>
          <w:sz w:val="20"/>
          <w:szCs w:val="20"/>
        </w:rPr>
        <w:t xml:space="preserve">ргкомитет </w:t>
      </w:r>
      <w:r w:rsidR="00882E42">
        <w:rPr>
          <w:rFonts w:ascii="Arial" w:hAnsi="Arial" w:cs="Arial"/>
          <w:sz w:val="20"/>
          <w:szCs w:val="20"/>
        </w:rPr>
        <w:t>конференции «</w:t>
      </w:r>
      <w:r w:rsidR="00882E42">
        <w:rPr>
          <w:rFonts w:ascii="Arial" w:hAnsi="Arial" w:cs="Arial"/>
          <w:sz w:val="20"/>
          <w:szCs w:val="20"/>
          <w:lang w:val="en-US"/>
        </w:rPr>
        <w:t>EDA</w:t>
      </w:r>
      <w:r w:rsidR="00882E42" w:rsidRPr="00882E42">
        <w:rPr>
          <w:rFonts w:ascii="Arial" w:hAnsi="Arial" w:cs="Arial"/>
          <w:sz w:val="20"/>
          <w:szCs w:val="20"/>
        </w:rPr>
        <w:t xml:space="preserve"> </w:t>
      </w:r>
      <w:r w:rsidR="00882E42">
        <w:rPr>
          <w:rFonts w:ascii="Arial" w:hAnsi="Arial" w:cs="Arial"/>
          <w:sz w:val="20"/>
          <w:szCs w:val="20"/>
          <w:lang w:val="en-US"/>
        </w:rPr>
        <w:t>Conference</w:t>
      </w:r>
      <w:r w:rsidR="00882E42" w:rsidRPr="00882E42">
        <w:rPr>
          <w:rFonts w:ascii="Arial" w:hAnsi="Arial" w:cs="Arial"/>
          <w:sz w:val="20"/>
          <w:szCs w:val="20"/>
        </w:rPr>
        <w:t xml:space="preserve"> </w:t>
      </w:r>
      <w:r w:rsidR="00ED0B2F" w:rsidRPr="00DF14F8">
        <w:rPr>
          <w:rFonts w:ascii="Arial" w:hAnsi="Arial" w:cs="Arial"/>
          <w:sz w:val="20"/>
          <w:szCs w:val="20"/>
        </w:rPr>
        <w:t>2024</w:t>
      </w:r>
      <w:r w:rsidR="00882E42">
        <w:rPr>
          <w:rFonts w:ascii="Arial" w:hAnsi="Arial" w:cs="Arial"/>
          <w:sz w:val="20"/>
          <w:szCs w:val="20"/>
        </w:rPr>
        <w:t>»</w:t>
      </w:r>
      <w:r w:rsidR="00ED0B2F" w:rsidRPr="00DF14F8">
        <w:rPr>
          <w:rFonts w:ascii="Arial" w:hAnsi="Arial" w:cs="Arial"/>
          <w:sz w:val="20"/>
          <w:szCs w:val="20"/>
        </w:rPr>
        <w:t xml:space="preserve"> (</w:t>
      </w:r>
      <w:hyperlink r:id="rId9" w:history="1">
        <w:r w:rsidR="00ED0B2F" w:rsidRPr="0064403C">
          <w:rPr>
            <w:rStyle w:val="a7"/>
            <w:rFonts w:ascii="Arial" w:hAnsi="Arial" w:cs="Arial"/>
            <w:sz w:val="20"/>
            <w:szCs w:val="20"/>
            <w:lang w:val="en-US"/>
          </w:rPr>
          <w:t>edaconf</w:t>
        </w:r>
        <w:r w:rsidR="00ED0B2F" w:rsidRPr="0064403C">
          <w:rPr>
            <w:rStyle w:val="a7"/>
            <w:rFonts w:ascii="Arial" w:hAnsi="Arial" w:cs="Arial"/>
            <w:sz w:val="20"/>
            <w:szCs w:val="20"/>
          </w:rPr>
          <w:t>@</w:t>
        </w:r>
        <w:r w:rsidR="00ED0B2F" w:rsidRPr="0064403C">
          <w:rPr>
            <w:rStyle w:val="a7"/>
            <w:rFonts w:ascii="Arial" w:hAnsi="Arial" w:cs="Arial"/>
            <w:sz w:val="20"/>
            <w:szCs w:val="20"/>
            <w:lang w:val="en-US"/>
          </w:rPr>
          <w:t>bsuir</w:t>
        </w:r>
        <w:r w:rsidR="00ED0B2F" w:rsidRPr="0064403C">
          <w:rPr>
            <w:rStyle w:val="a7"/>
            <w:rFonts w:ascii="Arial" w:hAnsi="Arial" w:cs="Arial"/>
            <w:sz w:val="20"/>
            <w:szCs w:val="20"/>
          </w:rPr>
          <w:t>.</w:t>
        </w:r>
        <w:r w:rsidR="00ED0B2F" w:rsidRPr="0064403C">
          <w:rPr>
            <w:rStyle w:val="a7"/>
            <w:rFonts w:ascii="Arial" w:hAnsi="Arial" w:cs="Arial"/>
            <w:sz w:val="20"/>
            <w:szCs w:val="20"/>
            <w:lang w:val="en-US"/>
          </w:rPr>
          <w:t>by</w:t>
        </w:r>
      </w:hyperlink>
      <w:r w:rsidR="00ED0B2F" w:rsidRPr="00DF14F8">
        <w:rPr>
          <w:rFonts w:ascii="Arial" w:hAnsi="Arial" w:cs="Arial"/>
          <w:sz w:val="20"/>
          <w:szCs w:val="20"/>
        </w:rPr>
        <w:t xml:space="preserve">) </w:t>
      </w:r>
      <w:r w:rsidR="00ED0B2F">
        <w:rPr>
          <w:rFonts w:ascii="Arial" w:hAnsi="Arial" w:cs="Arial"/>
          <w:sz w:val="20"/>
          <w:szCs w:val="20"/>
        </w:rPr>
        <w:t>на русском или английском языках</w:t>
      </w:r>
      <w:r w:rsidR="00ED0B2F" w:rsidRPr="00DF14F8">
        <w:rPr>
          <w:rFonts w:ascii="Arial" w:hAnsi="Arial" w:cs="Arial"/>
          <w:sz w:val="20"/>
          <w:szCs w:val="20"/>
        </w:rPr>
        <w:t xml:space="preserve">. </w:t>
      </w:r>
      <w:r w:rsidR="00DF14F8" w:rsidRPr="00DF14F8">
        <w:rPr>
          <w:rFonts w:ascii="Arial" w:hAnsi="Arial" w:cs="Arial"/>
          <w:sz w:val="20"/>
          <w:szCs w:val="20"/>
        </w:rPr>
        <w:t xml:space="preserve">Принятые </w:t>
      </w:r>
      <w:r w:rsidR="008A72AA">
        <w:rPr>
          <w:rFonts w:ascii="Arial" w:hAnsi="Arial" w:cs="Arial"/>
          <w:sz w:val="20"/>
          <w:szCs w:val="20"/>
        </w:rPr>
        <w:t>доклады</w:t>
      </w:r>
      <w:r w:rsidR="00DF14F8" w:rsidRPr="00DF14F8">
        <w:rPr>
          <w:rFonts w:ascii="Arial" w:hAnsi="Arial" w:cs="Arial"/>
          <w:sz w:val="20"/>
          <w:szCs w:val="20"/>
        </w:rPr>
        <w:t xml:space="preserve"> будут включены в программу конференции и опубликованы в сборнике </w:t>
      </w:r>
      <w:r w:rsidR="00ED0B2F">
        <w:rPr>
          <w:rFonts w:ascii="Arial" w:hAnsi="Arial" w:cs="Arial"/>
          <w:sz w:val="20"/>
          <w:szCs w:val="20"/>
        </w:rPr>
        <w:t>материалов</w:t>
      </w:r>
      <w:r w:rsidR="00DF14F8" w:rsidRPr="00DF14F8">
        <w:rPr>
          <w:rFonts w:ascii="Arial" w:hAnsi="Arial" w:cs="Arial"/>
          <w:sz w:val="20"/>
          <w:szCs w:val="20"/>
        </w:rPr>
        <w:t xml:space="preserve"> конференции. </w:t>
      </w:r>
    </w:p>
    <w:p w14:paraId="1EABCD79" w14:textId="3AE03D41" w:rsidR="00DF14F8" w:rsidRPr="00DF14F8" w:rsidRDefault="00DF14F8" w:rsidP="008A72AA">
      <w:pPr>
        <w:spacing w:after="120"/>
        <w:rPr>
          <w:rFonts w:ascii="Arial" w:hAnsi="Arial" w:cs="Arial"/>
          <w:sz w:val="20"/>
          <w:szCs w:val="20"/>
        </w:rPr>
      </w:pPr>
      <w:r w:rsidRPr="00DF14F8">
        <w:rPr>
          <w:rFonts w:ascii="Arial" w:hAnsi="Arial" w:cs="Arial"/>
          <w:sz w:val="20"/>
          <w:szCs w:val="20"/>
        </w:rPr>
        <w:t xml:space="preserve">Кроме того, </w:t>
      </w:r>
      <w:r w:rsidR="00ED0B2F">
        <w:rPr>
          <w:rFonts w:ascii="Arial" w:hAnsi="Arial" w:cs="Arial"/>
          <w:sz w:val="20"/>
          <w:szCs w:val="20"/>
        </w:rPr>
        <w:t xml:space="preserve">15-ти лучшим докладам будет предложено опубликовать полные </w:t>
      </w:r>
      <w:r w:rsidRPr="00DF14F8">
        <w:rPr>
          <w:rFonts w:ascii="Arial" w:hAnsi="Arial" w:cs="Arial"/>
          <w:sz w:val="20"/>
          <w:szCs w:val="20"/>
        </w:rPr>
        <w:t xml:space="preserve">тексты докладов </w:t>
      </w:r>
      <w:r w:rsidRPr="009C4B3F">
        <w:rPr>
          <w:rFonts w:ascii="Arial" w:hAnsi="Arial" w:cs="Arial"/>
          <w:sz w:val="20"/>
          <w:szCs w:val="20"/>
        </w:rPr>
        <w:t xml:space="preserve">в </w:t>
      </w:r>
      <w:r w:rsidR="00882E42" w:rsidRPr="009C4B3F">
        <w:rPr>
          <w:rFonts w:ascii="Arial" w:hAnsi="Arial" w:cs="Arial"/>
          <w:sz w:val="20"/>
          <w:szCs w:val="20"/>
        </w:rPr>
        <w:t>рецензируемом научном</w:t>
      </w:r>
      <w:r w:rsidRPr="009C4B3F">
        <w:rPr>
          <w:rFonts w:ascii="Arial" w:hAnsi="Arial" w:cs="Arial"/>
          <w:sz w:val="20"/>
          <w:szCs w:val="20"/>
        </w:rPr>
        <w:t xml:space="preserve"> журнал</w:t>
      </w:r>
      <w:r w:rsidR="00882E42" w:rsidRPr="009C4B3F">
        <w:rPr>
          <w:rFonts w:ascii="Arial" w:hAnsi="Arial" w:cs="Arial"/>
          <w:sz w:val="20"/>
          <w:szCs w:val="20"/>
        </w:rPr>
        <w:t>е</w:t>
      </w:r>
      <w:r w:rsidRPr="009C4B3F">
        <w:rPr>
          <w:rFonts w:ascii="Arial" w:hAnsi="Arial" w:cs="Arial"/>
          <w:sz w:val="20"/>
          <w:szCs w:val="20"/>
        </w:rPr>
        <w:t xml:space="preserve"> «</w:t>
      </w:r>
      <w:hyperlink r:id="rId10" w:history="1">
        <w:r w:rsidR="00ED0B2F" w:rsidRPr="009E7363">
          <w:rPr>
            <w:rStyle w:val="a7"/>
            <w:rFonts w:ascii="Arial" w:hAnsi="Arial" w:cs="Arial"/>
            <w:sz w:val="20"/>
            <w:szCs w:val="20"/>
          </w:rPr>
          <w:t>Доклады</w:t>
        </w:r>
        <w:r w:rsidR="00DA0482" w:rsidRPr="009E7363">
          <w:rPr>
            <w:rStyle w:val="a7"/>
            <w:rFonts w:ascii="Arial" w:hAnsi="Arial" w:cs="Arial"/>
            <w:sz w:val="20"/>
            <w:szCs w:val="20"/>
          </w:rPr>
          <w:t> </w:t>
        </w:r>
        <w:r w:rsidR="00ED0B2F" w:rsidRPr="009E7363">
          <w:rPr>
            <w:rStyle w:val="a7"/>
            <w:rFonts w:ascii="Arial" w:hAnsi="Arial" w:cs="Arial"/>
            <w:sz w:val="20"/>
            <w:szCs w:val="20"/>
          </w:rPr>
          <w:t>БГУИР</w:t>
        </w:r>
      </w:hyperlink>
      <w:r w:rsidR="00882E42" w:rsidRPr="009C4B3F">
        <w:rPr>
          <w:rFonts w:ascii="Arial" w:hAnsi="Arial" w:cs="Arial"/>
          <w:sz w:val="20"/>
          <w:szCs w:val="20"/>
        </w:rPr>
        <w:t>»,</w:t>
      </w:r>
      <w:r w:rsidR="00882E42">
        <w:rPr>
          <w:rFonts w:ascii="Arial" w:hAnsi="Arial" w:cs="Arial"/>
          <w:sz w:val="20"/>
          <w:szCs w:val="20"/>
        </w:rPr>
        <w:t xml:space="preserve"> издаваемом</w:t>
      </w:r>
      <w:r w:rsidRPr="00DF14F8">
        <w:rPr>
          <w:rFonts w:ascii="Arial" w:hAnsi="Arial" w:cs="Arial"/>
          <w:sz w:val="20"/>
          <w:szCs w:val="20"/>
        </w:rPr>
        <w:t xml:space="preserve"> </w:t>
      </w:r>
      <w:r w:rsidR="008A72AA">
        <w:rPr>
          <w:rFonts w:ascii="Arial" w:hAnsi="Arial" w:cs="Arial"/>
          <w:sz w:val="20"/>
          <w:szCs w:val="20"/>
        </w:rPr>
        <w:t>у</w:t>
      </w:r>
      <w:r w:rsidR="00DA0482" w:rsidRPr="00DA0482">
        <w:rPr>
          <w:rFonts w:ascii="Arial" w:hAnsi="Arial" w:cs="Arial"/>
          <w:sz w:val="20"/>
          <w:szCs w:val="20"/>
        </w:rPr>
        <w:t>чреждением образования «Белорусский государственный университет информатики и радиоэлектроники»</w:t>
      </w:r>
      <w:r w:rsidRPr="00DA0482">
        <w:rPr>
          <w:rFonts w:ascii="Arial" w:hAnsi="Arial" w:cs="Arial"/>
          <w:sz w:val="20"/>
          <w:szCs w:val="20"/>
        </w:rPr>
        <w:t xml:space="preserve">. </w:t>
      </w:r>
      <w:r w:rsidRPr="00DF14F8">
        <w:rPr>
          <w:rFonts w:ascii="Arial" w:hAnsi="Arial" w:cs="Arial"/>
          <w:sz w:val="20"/>
          <w:szCs w:val="20"/>
        </w:rPr>
        <w:t>Более подробная информация будет сообщена авторам</w:t>
      </w:r>
      <w:r w:rsidR="008A72AA">
        <w:rPr>
          <w:rFonts w:ascii="Arial" w:hAnsi="Arial" w:cs="Arial"/>
          <w:sz w:val="20"/>
          <w:szCs w:val="20"/>
        </w:rPr>
        <w:t xml:space="preserve"> отобранных докладов</w:t>
      </w:r>
      <w:r w:rsidRPr="00DF14F8">
        <w:rPr>
          <w:rFonts w:ascii="Arial" w:hAnsi="Arial" w:cs="Arial"/>
          <w:sz w:val="20"/>
          <w:szCs w:val="20"/>
        </w:rPr>
        <w:t xml:space="preserve"> </w:t>
      </w:r>
      <w:r w:rsidR="00ED0B2F">
        <w:rPr>
          <w:rFonts w:ascii="Arial" w:hAnsi="Arial" w:cs="Arial"/>
          <w:sz w:val="20"/>
          <w:szCs w:val="20"/>
        </w:rPr>
        <w:t>после проведения конференции</w:t>
      </w:r>
      <w:r w:rsidRPr="00DF14F8">
        <w:rPr>
          <w:rFonts w:ascii="Arial" w:hAnsi="Arial" w:cs="Arial"/>
          <w:sz w:val="20"/>
          <w:szCs w:val="20"/>
        </w:rPr>
        <w:t>.</w:t>
      </w:r>
    </w:p>
    <w:p w14:paraId="3FF64D76" w14:textId="34E9A635" w:rsidR="00DF14F8" w:rsidRPr="00DF14F8" w:rsidRDefault="00DF14F8" w:rsidP="00DF14F8">
      <w:pPr>
        <w:spacing w:after="120"/>
        <w:rPr>
          <w:rFonts w:ascii="Arial" w:hAnsi="Arial" w:cs="Arial"/>
          <w:sz w:val="20"/>
          <w:szCs w:val="20"/>
        </w:rPr>
      </w:pPr>
      <w:r w:rsidRPr="00DF14F8">
        <w:rPr>
          <w:rFonts w:ascii="Arial" w:hAnsi="Arial" w:cs="Arial"/>
          <w:sz w:val="20"/>
          <w:szCs w:val="20"/>
        </w:rPr>
        <w:t>Пожалуйста, используйте этот шаблон для</w:t>
      </w:r>
      <w:r w:rsidR="00ED0B2F">
        <w:rPr>
          <w:rFonts w:ascii="Arial" w:hAnsi="Arial" w:cs="Arial"/>
          <w:sz w:val="20"/>
          <w:szCs w:val="20"/>
        </w:rPr>
        <w:t xml:space="preserve"> оформления</w:t>
      </w:r>
      <w:r w:rsidRPr="00DF14F8">
        <w:rPr>
          <w:rFonts w:ascii="Arial" w:hAnsi="Arial" w:cs="Arial"/>
          <w:sz w:val="20"/>
          <w:szCs w:val="20"/>
        </w:rPr>
        <w:t xml:space="preserve"> </w:t>
      </w:r>
      <w:r w:rsidR="008A72AA">
        <w:rPr>
          <w:rFonts w:ascii="Arial" w:hAnsi="Arial" w:cs="Arial"/>
          <w:sz w:val="20"/>
          <w:szCs w:val="20"/>
        </w:rPr>
        <w:t>докладов</w:t>
      </w:r>
      <w:r w:rsidRPr="00DF14F8">
        <w:rPr>
          <w:rFonts w:ascii="Arial" w:hAnsi="Arial" w:cs="Arial"/>
          <w:sz w:val="20"/>
          <w:szCs w:val="20"/>
        </w:rPr>
        <w:t xml:space="preserve">. </w:t>
      </w:r>
      <w:r w:rsidR="009E7363">
        <w:rPr>
          <w:rFonts w:ascii="Arial" w:hAnsi="Arial" w:cs="Arial"/>
          <w:sz w:val="20"/>
          <w:szCs w:val="20"/>
        </w:rPr>
        <w:t>Сохраняйте файл</w:t>
      </w:r>
      <w:r w:rsidRPr="00DF14F8">
        <w:rPr>
          <w:rFonts w:ascii="Arial" w:hAnsi="Arial" w:cs="Arial"/>
          <w:sz w:val="20"/>
          <w:szCs w:val="20"/>
        </w:rPr>
        <w:t xml:space="preserve"> в формате .</w:t>
      </w:r>
      <w:proofErr w:type="spellStart"/>
      <w:r w:rsidR="00ED0B2F" w:rsidRPr="00DF14F8">
        <w:rPr>
          <w:rFonts w:ascii="Arial" w:hAnsi="Arial" w:cs="Arial"/>
          <w:sz w:val="20"/>
          <w:szCs w:val="20"/>
        </w:rPr>
        <w:t>docx</w:t>
      </w:r>
      <w:proofErr w:type="spellEnd"/>
      <w:r w:rsidR="00ED0B2F" w:rsidRPr="00DF14F8">
        <w:rPr>
          <w:rFonts w:ascii="Arial" w:hAnsi="Arial" w:cs="Arial"/>
          <w:sz w:val="20"/>
          <w:szCs w:val="20"/>
        </w:rPr>
        <w:t xml:space="preserve"> </w:t>
      </w:r>
      <w:r w:rsidRPr="00DF14F8">
        <w:rPr>
          <w:rFonts w:ascii="Arial" w:hAnsi="Arial" w:cs="Arial"/>
          <w:sz w:val="20"/>
          <w:szCs w:val="20"/>
        </w:rPr>
        <w:t>и используйте уникальное имя файла, начинающееся с фамилии автора.</w:t>
      </w:r>
    </w:p>
    <w:p w14:paraId="67066BAD" w14:textId="77777777" w:rsidR="00DF14F8" w:rsidRPr="00DF14F8" w:rsidRDefault="00486AB9" w:rsidP="003F342C">
      <w:pPr>
        <w:spacing w:after="120"/>
        <w:rPr>
          <w:rFonts w:ascii="Arial" w:hAnsi="Arial" w:cs="Arial"/>
          <w:sz w:val="20"/>
          <w:szCs w:val="20"/>
        </w:rPr>
      </w:pPr>
      <w:r w:rsidRPr="00C416B9">
        <w:rPr>
          <w:rFonts w:ascii="Arial" w:hAnsi="Arial" w:cs="Arial"/>
          <w:sz w:val="20"/>
          <w:szCs w:val="20"/>
          <w:lang w:val="en-US"/>
        </w:rPr>
        <w:t>II</w:t>
      </w:r>
      <w:r w:rsidRPr="00DF14F8">
        <w:rPr>
          <w:rFonts w:ascii="Arial" w:hAnsi="Arial" w:cs="Arial"/>
          <w:sz w:val="20"/>
          <w:szCs w:val="20"/>
        </w:rPr>
        <w:t xml:space="preserve">. </w:t>
      </w:r>
      <w:r w:rsidR="00DF14F8">
        <w:rPr>
          <w:rFonts w:ascii="Arial" w:hAnsi="Arial" w:cs="Arial"/>
          <w:sz w:val="20"/>
          <w:szCs w:val="20"/>
        </w:rPr>
        <w:t>СТРУКТУРА</w:t>
      </w:r>
      <w:r w:rsidR="00DF14F8" w:rsidRPr="00DF14F8">
        <w:rPr>
          <w:rFonts w:ascii="Arial" w:hAnsi="Arial" w:cs="Arial"/>
          <w:sz w:val="20"/>
          <w:szCs w:val="20"/>
        </w:rPr>
        <w:t xml:space="preserve"> </w:t>
      </w:r>
      <w:r w:rsidR="00DF14F8">
        <w:rPr>
          <w:rFonts w:ascii="Arial" w:hAnsi="Arial" w:cs="Arial"/>
          <w:sz w:val="20"/>
          <w:szCs w:val="20"/>
        </w:rPr>
        <w:t>ДОКУМЕНТА</w:t>
      </w:r>
      <w:r w:rsidR="00DF14F8" w:rsidRPr="00DF14F8">
        <w:rPr>
          <w:rFonts w:ascii="Arial" w:hAnsi="Arial" w:cs="Arial"/>
          <w:sz w:val="20"/>
          <w:szCs w:val="20"/>
        </w:rPr>
        <w:t xml:space="preserve"> </w:t>
      </w:r>
      <w:r w:rsidR="00DF14F8">
        <w:rPr>
          <w:rFonts w:ascii="Arial" w:hAnsi="Arial" w:cs="Arial"/>
          <w:sz w:val="20"/>
          <w:szCs w:val="20"/>
        </w:rPr>
        <w:t>И ПРАВИЛА ОФОРМЛЕНИЯ</w:t>
      </w:r>
    </w:p>
    <w:p w14:paraId="7C5DB472" w14:textId="77777777" w:rsidR="00486AB9" w:rsidRPr="00C416B9" w:rsidRDefault="00DF14F8" w:rsidP="003F342C">
      <w:pPr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а</w:t>
      </w:r>
      <w:r w:rsidR="00FB17B2" w:rsidRPr="00C416B9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8A72AA">
        <w:rPr>
          <w:rFonts w:ascii="Arial" w:hAnsi="Arial" w:cs="Arial"/>
          <w:sz w:val="20"/>
          <w:szCs w:val="20"/>
        </w:rPr>
        <w:t xml:space="preserve">Структура </w:t>
      </w:r>
      <w:r>
        <w:rPr>
          <w:rFonts w:ascii="Arial" w:hAnsi="Arial" w:cs="Arial"/>
          <w:sz w:val="20"/>
          <w:szCs w:val="20"/>
        </w:rPr>
        <w:t>доклада</w:t>
      </w:r>
    </w:p>
    <w:p w14:paraId="79BB9A46" w14:textId="7905951A" w:rsidR="0021130F" w:rsidRPr="0021130F" w:rsidRDefault="0021130F" w:rsidP="003F342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УДК доклада.</w:t>
      </w:r>
    </w:p>
    <w:p w14:paraId="31E06922" w14:textId="30AAEEFD" w:rsidR="00FB17B2" w:rsidRPr="00C416B9" w:rsidRDefault="00B7241C" w:rsidP="003F342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НАЗВАНИЕ </w:t>
      </w:r>
      <w:r w:rsidR="00E066C4">
        <w:rPr>
          <w:rFonts w:ascii="Arial" w:hAnsi="Arial" w:cs="Arial"/>
          <w:sz w:val="20"/>
          <w:szCs w:val="20"/>
        </w:rPr>
        <w:t>ДОКЛАДА</w:t>
      </w:r>
      <w:r>
        <w:rPr>
          <w:rFonts w:ascii="Arial" w:hAnsi="Arial" w:cs="Arial"/>
          <w:sz w:val="20"/>
          <w:szCs w:val="20"/>
        </w:rPr>
        <w:t>.</w:t>
      </w:r>
    </w:p>
    <w:p w14:paraId="092E109A" w14:textId="77777777" w:rsidR="00FB17B2" w:rsidRPr="00C416B9" w:rsidRDefault="008A72AA" w:rsidP="003F342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Фамилии и инициалы авторов.</w:t>
      </w:r>
    </w:p>
    <w:p w14:paraId="473F8FDA" w14:textId="77777777" w:rsidR="00FB17B2" w:rsidRPr="009942BA" w:rsidRDefault="00DA0482" w:rsidP="003F342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>Места</w:t>
      </w:r>
      <w:r w:rsidR="00DF14F8">
        <w:rPr>
          <w:rFonts w:ascii="Arial" w:hAnsi="Arial" w:cs="Arial"/>
          <w:sz w:val="20"/>
          <w:szCs w:val="20"/>
        </w:rPr>
        <w:t xml:space="preserve"> работы (учебы) авторов</w:t>
      </w:r>
      <w:r w:rsidR="008A72AA">
        <w:rPr>
          <w:rFonts w:ascii="Arial" w:hAnsi="Arial" w:cs="Arial"/>
          <w:sz w:val="20"/>
          <w:szCs w:val="20"/>
        </w:rPr>
        <w:t>.</w:t>
      </w:r>
    </w:p>
    <w:p w14:paraId="6C7E88F7" w14:textId="77777777" w:rsidR="009942BA" w:rsidRDefault="009942BA" w:rsidP="003F342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Аннотация (не более </w:t>
      </w:r>
      <w:r w:rsidR="00473C98">
        <w:rPr>
          <w:rFonts w:ascii="Arial" w:hAnsi="Arial" w:cs="Arial"/>
          <w:sz w:val="20"/>
          <w:szCs w:val="20"/>
        </w:rPr>
        <w:t>800 знаков без пробелов).</w:t>
      </w:r>
    </w:p>
    <w:p w14:paraId="4D5965B7" w14:textId="53B07B71" w:rsidR="00473C98" w:rsidRPr="00473C98" w:rsidRDefault="00473C98" w:rsidP="003F342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Ключевые слова</w:t>
      </w:r>
      <w:r w:rsidR="00B7241C" w:rsidRPr="00B7241C">
        <w:rPr>
          <w:rFonts w:ascii="Arial" w:hAnsi="Arial" w:cs="Arial"/>
          <w:sz w:val="20"/>
          <w:szCs w:val="20"/>
        </w:rPr>
        <w:t xml:space="preserve"> (не более 8 слов)</w:t>
      </w:r>
      <w:r>
        <w:rPr>
          <w:rFonts w:ascii="Arial" w:hAnsi="Arial" w:cs="Arial"/>
          <w:sz w:val="20"/>
          <w:szCs w:val="20"/>
        </w:rPr>
        <w:t>.</w:t>
      </w:r>
    </w:p>
    <w:p w14:paraId="799FEC3A" w14:textId="77777777" w:rsidR="00FB17B2" w:rsidRPr="00DF14F8" w:rsidRDefault="00DA0482" w:rsidP="003F342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ЗАГОЛОВОК РАЗДЕЛА</w:t>
      </w:r>
      <w:r w:rsidR="008A72AA">
        <w:rPr>
          <w:rFonts w:ascii="Arial" w:hAnsi="Arial" w:cs="Arial"/>
          <w:sz w:val="20"/>
          <w:szCs w:val="20"/>
        </w:rPr>
        <w:t>.</w:t>
      </w:r>
    </w:p>
    <w:p w14:paraId="0736699B" w14:textId="77777777" w:rsidR="00FB17B2" w:rsidRPr="00B7241C" w:rsidRDefault="00DA0482" w:rsidP="00B7241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B7241C">
        <w:rPr>
          <w:rFonts w:ascii="Arial" w:hAnsi="Arial" w:cs="Arial"/>
          <w:sz w:val="20"/>
          <w:szCs w:val="20"/>
        </w:rPr>
        <w:t>Заголовок подраздела</w:t>
      </w:r>
      <w:r w:rsidR="008A72AA" w:rsidRPr="00B7241C">
        <w:rPr>
          <w:rFonts w:ascii="Arial" w:hAnsi="Arial" w:cs="Arial"/>
          <w:sz w:val="20"/>
          <w:szCs w:val="20"/>
        </w:rPr>
        <w:t>.</w:t>
      </w:r>
    </w:p>
    <w:p w14:paraId="4D7E0E96" w14:textId="77777777" w:rsidR="00FB17B2" w:rsidRPr="00B7241C" w:rsidRDefault="008A72AA" w:rsidP="00B7241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B7241C">
        <w:rPr>
          <w:rFonts w:ascii="Arial" w:hAnsi="Arial" w:cs="Arial"/>
          <w:sz w:val="20"/>
          <w:szCs w:val="20"/>
        </w:rPr>
        <w:t>Основной текст.</w:t>
      </w:r>
    </w:p>
    <w:p w14:paraId="780281EE" w14:textId="7585E9B6" w:rsidR="00FB17B2" w:rsidRPr="00B7241C" w:rsidRDefault="00B7241C" w:rsidP="00B7241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B7241C">
        <w:rPr>
          <w:rFonts w:ascii="Arial" w:hAnsi="Arial" w:cs="Arial"/>
          <w:sz w:val="20"/>
          <w:szCs w:val="20"/>
        </w:rPr>
        <w:t>ЗАКЛЮЧЕНИЕ.</w:t>
      </w:r>
    </w:p>
    <w:p w14:paraId="133F87D1" w14:textId="6C7E4396" w:rsidR="00FB17B2" w:rsidRPr="00B7241C" w:rsidRDefault="00B7241C" w:rsidP="00B7241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B7241C">
        <w:rPr>
          <w:rFonts w:ascii="Arial" w:hAnsi="Arial" w:cs="Arial"/>
          <w:sz w:val="20"/>
          <w:szCs w:val="20"/>
        </w:rPr>
        <w:t>БЛАГОДАРНОСТЬ.</w:t>
      </w:r>
    </w:p>
    <w:p w14:paraId="074A1640" w14:textId="5E1AC42A" w:rsidR="00FB17B2" w:rsidRPr="00B7241C" w:rsidRDefault="00B7241C" w:rsidP="00B7241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  <w:lang w:val="en-US"/>
        </w:rPr>
      </w:pPr>
      <w:r w:rsidRPr="00B7241C">
        <w:rPr>
          <w:rFonts w:ascii="Arial" w:hAnsi="Arial" w:cs="Arial"/>
          <w:sz w:val="20"/>
          <w:szCs w:val="20"/>
        </w:rPr>
        <w:t>ЛИТЕРАТУРА.</w:t>
      </w:r>
    </w:p>
    <w:p w14:paraId="65A1379E" w14:textId="7E62889A" w:rsidR="00B7241C" w:rsidRPr="00C23932" w:rsidRDefault="00C23932" w:rsidP="00B7241C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НАЗВАНИЕ ДОКЛАДА</w:t>
      </w:r>
      <w:r w:rsidRPr="00C239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АНГЛИЙСКОМ ЯЗЫКЕ</w:t>
      </w:r>
      <w:r w:rsidR="00B7241C" w:rsidRPr="00B7241C">
        <w:rPr>
          <w:rFonts w:ascii="Arial" w:hAnsi="Arial" w:cs="Arial"/>
          <w:sz w:val="20"/>
          <w:szCs w:val="20"/>
        </w:rPr>
        <w:t>.</w:t>
      </w:r>
    </w:p>
    <w:p w14:paraId="31789B89" w14:textId="764A7B8B" w:rsidR="00C23932" w:rsidRPr="00C23932" w:rsidRDefault="00C23932" w:rsidP="00C23932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Фамилии и инициалы авторов на английском языке.</w:t>
      </w:r>
    </w:p>
    <w:p w14:paraId="7AF39927" w14:textId="458F33DE" w:rsidR="00C23932" w:rsidRPr="00C23932" w:rsidRDefault="00C23932" w:rsidP="00C23932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Места работы (учебы) авторов на английском языке.</w:t>
      </w:r>
    </w:p>
    <w:p w14:paraId="6E476AD2" w14:textId="345F559F" w:rsidR="00C23932" w:rsidRDefault="00C23932" w:rsidP="00C23932">
      <w:pPr>
        <w:pStyle w:val="a3"/>
        <w:numPr>
          <w:ilvl w:val="0"/>
          <w:numId w:val="4"/>
        </w:numPr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Аннотация (не более 800 знаков без пробелов) на английском языке.</w:t>
      </w:r>
    </w:p>
    <w:p w14:paraId="02D4E7C4" w14:textId="50EDB6E0" w:rsidR="0021130F" w:rsidRPr="009E7363" w:rsidRDefault="00C23932" w:rsidP="009E7363">
      <w:pPr>
        <w:pStyle w:val="a3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Ключевые слова</w:t>
      </w:r>
      <w:r w:rsidRPr="00B7241C">
        <w:rPr>
          <w:rFonts w:ascii="Arial" w:hAnsi="Arial" w:cs="Arial"/>
          <w:sz w:val="20"/>
          <w:szCs w:val="20"/>
        </w:rPr>
        <w:t xml:space="preserve"> (не более 8 слов)</w:t>
      </w:r>
      <w:r>
        <w:rPr>
          <w:rFonts w:ascii="Arial" w:hAnsi="Arial" w:cs="Arial"/>
          <w:sz w:val="20"/>
          <w:szCs w:val="20"/>
        </w:rPr>
        <w:t xml:space="preserve"> на английском языке.</w:t>
      </w:r>
    </w:p>
    <w:p w14:paraId="40444701" w14:textId="77777777" w:rsidR="00FB17B2" w:rsidRPr="00DF14F8" w:rsidRDefault="00DF14F8" w:rsidP="003F342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="00FB17B2" w:rsidRPr="00E066C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="008A72AA">
        <w:rPr>
          <w:rFonts w:ascii="Arial" w:hAnsi="Arial" w:cs="Arial"/>
          <w:sz w:val="20"/>
          <w:szCs w:val="20"/>
        </w:rPr>
        <w:t xml:space="preserve">Правила </w:t>
      </w:r>
      <w:r>
        <w:rPr>
          <w:rFonts w:ascii="Arial" w:hAnsi="Arial" w:cs="Arial"/>
          <w:sz w:val="20"/>
          <w:szCs w:val="20"/>
        </w:rPr>
        <w:t>оформления</w:t>
      </w:r>
    </w:p>
    <w:p w14:paraId="1664BC38" w14:textId="7235F9B0" w:rsidR="00FB17B2" w:rsidRPr="002A4B29" w:rsidRDefault="00DF14F8" w:rsidP="003F342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 оформляется</w:t>
      </w:r>
      <w:r w:rsidRPr="00DF14F8">
        <w:rPr>
          <w:rFonts w:ascii="Arial" w:hAnsi="Arial" w:cs="Arial"/>
          <w:sz w:val="20"/>
          <w:szCs w:val="20"/>
        </w:rPr>
        <w:t xml:space="preserve"> на</w:t>
      </w:r>
      <w:r>
        <w:rPr>
          <w:rFonts w:ascii="Arial" w:hAnsi="Arial" w:cs="Arial"/>
          <w:sz w:val="20"/>
          <w:szCs w:val="20"/>
        </w:rPr>
        <w:t xml:space="preserve"> странице формата</w:t>
      </w:r>
      <w:r w:rsidRPr="00DF14F8">
        <w:rPr>
          <w:rFonts w:ascii="Arial" w:hAnsi="Arial" w:cs="Arial"/>
          <w:sz w:val="20"/>
          <w:szCs w:val="20"/>
        </w:rPr>
        <w:t xml:space="preserve"> </w:t>
      </w:r>
      <w:r w:rsidRPr="00DF14F8">
        <w:rPr>
          <w:rFonts w:ascii="Arial" w:hAnsi="Arial" w:cs="Arial"/>
          <w:sz w:val="20"/>
          <w:szCs w:val="20"/>
          <w:lang w:val="en-US"/>
        </w:rPr>
        <w:t>A</w:t>
      </w:r>
      <w:r w:rsidRPr="00DF14F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,</w:t>
      </w:r>
      <w:r w:rsidRPr="00DF14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Pr="00DF14F8">
        <w:rPr>
          <w:rFonts w:ascii="Arial" w:hAnsi="Arial" w:cs="Arial"/>
          <w:sz w:val="20"/>
          <w:szCs w:val="20"/>
        </w:rPr>
        <w:t>ерхнее и нижнее поля установлены на 25</w:t>
      </w:r>
      <w:r w:rsidR="002A4B29">
        <w:rPr>
          <w:rFonts w:ascii="Arial" w:hAnsi="Arial" w:cs="Arial"/>
          <w:sz w:val="20"/>
          <w:szCs w:val="20"/>
        </w:rPr>
        <w:t> </w:t>
      </w:r>
      <w:r w:rsidR="00C50393">
        <w:rPr>
          <w:rFonts w:ascii="Arial" w:hAnsi="Arial" w:cs="Arial"/>
          <w:sz w:val="20"/>
          <w:szCs w:val="20"/>
        </w:rPr>
        <w:t>м</w:t>
      </w:r>
      <w:r w:rsidRPr="00DF14F8">
        <w:rPr>
          <w:rFonts w:ascii="Arial" w:hAnsi="Arial" w:cs="Arial"/>
          <w:sz w:val="20"/>
          <w:szCs w:val="20"/>
        </w:rPr>
        <w:t xml:space="preserve">м, левое и правое </w:t>
      </w:r>
      <w:r w:rsidR="000221BB">
        <w:rPr>
          <w:rFonts w:ascii="Arial" w:hAnsi="Arial" w:cs="Arial"/>
          <w:sz w:val="20"/>
          <w:szCs w:val="20"/>
        </w:rPr>
        <w:t>–</w:t>
      </w:r>
      <w:r w:rsidRPr="00DF14F8">
        <w:rPr>
          <w:rFonts w:ascii="Arial" w:hAnsi="Arial" w:cs="Arial"/>
          <w:sz w:val="20"/>
          <w:szCs w:val="20"/>
        </w:rPr>
        <w:t xml:space="preserve"> на 20</w:t>
      </w:r>
      <w:r w:rsidR="002A4B29">
        <w:rPr>
          <w:rFonts w:ascii="Arial" w:hAnsi="Arial" w:cs="Arial"/>
          <w:sz w:val="20"/>
          <w:szCs w:val="20"/>
        </w:rPr>
        <w:t> </w:t>
      </w:r>
      <w:r w:rsidR="00C50393">
        <w:rPr>
          <w:rFonts w:ascii="Arial" w:hAnsi="Arial" w:cs="Arial"/>
          <w:sz w:val="20"/>
          <w:szCs w:val="20"/>
        </w:rPr>
        <w:t>м</w:t>
      </w:r>
      <w:r w:rsidRPr="00DF14F8">
        <w:rPr>
          <w:rFonts w:ascii="Arial" w:hAnsi="Arial" w:cs="Arial"/>
          <w:sz w:val="20"/>
          <w:szCs w:val="20"/>
        </w:rPr>
        <w:t>м, шрифт</w:t>
      </w:r>
      <w:r w:rsidR="000221BB">
        <w:rPr>
          <w:rFonts w:ascii="Arial" w:hAnsi="Arial" w:cs="Arial"/>
          <w:sz w:val="20"/>
          <w:szCs w:val="20"/>
        </w:rPr>
        <w:t xml:space="preserve"> </w:t>
      </w:r>
      <w:r w:rsidR="000221BB">
        <w:rPr>
          <w:rFonts w:ascii="Arial" w:hAnsi="Arial" w:cs="Arial"/>
          <w:sz w:val="20"/>
          <w:szCs w:val="20"/>
          <w:lang w:val="en-US"/>
        </w:rPr>
        <w:t>Arial</w:t>
      </w:r>
      <w:r w:rsidRPr="00DF14F8">
        <w:rPr>
          <w:rFonts w:ascii="Arial" w:hAnsi="Arial" w:cs="Arial"/>
          <w:sz w:val="20"/>
          <w:szCs w:val="20"/>
        </w:rPr>
        <w:t xml:space="preserve"> 10</w:t>
      </w:r>
      <w:r w:rsidR="002A4B29">
        <w:rPr>
          <w:rFonts w:ascii="Arial" w:hAnsi="Arial" w:cs="Arial"/>
          <w:sz w:val="20"/>
          <w:szCs w:val="20"/>
        </w:rPr>
        <w:t> пт</w:t>
      </w:r>
      <w:r w:rsidRPr="00DF14F8">
        <w:rPr>
          <w:rFonts w:ascii="Arial" w:hAnsi="Arial" w:cs="Arial"/>
          <w:sz w:val="20"/>
          <w:szCs w:val="20"/>
        </w:rPr>
        <w:t xml:space="preserve">. Пожалуйста, не изменяйте эти параметры. </w:t>
      </w:r>
      <w:r w:rsidR="008A72AA">
        <w:rPr>
          <w:rFonts w:ascii="Arial" w:hAnsi="Arial" w:cs="Arial"/>
          <w:sz w:val="20"/>
          <w:szCs w:val="20"/>
        </w:rPr>
        <w:t>Доклад должен</w:t>
      </w:r>
      <w:r w:rsidRPr="00DF14F8">
        <w:rPr>
          <w:rFonts w:ascii="Arial" w:hAnsi="Arial" w:cs="Arial"/>
          <w:sz w:val="20"/>
          <w:szCs w:val="20"/>
        </w:rPr>
        <w:t xml:space="preserve"> быть объемом </w:t>
      </w:r>
      <w:r w:rsidR="000221BB">
        <w:rPr>
          <w:rFonts w:ascii="Arial" w:hAnsi="Arial" w:cs="Arial"/>
          <w:sz w:val="20"/>
          <w:szCs w:val="20"/>
        </w:rPr>
        <w:t>до 4</w:t>
      </w:r>
      <w:r w:rsidR="002A4B29">
        <w:rPr>
          <w:rFonts w:ascii="Arial" w:hAnsi="Arial" w:cs="Arial"/>
          <w:sz w:val="20"/>
          <w:szCs w:val="20"/>
        </w:rPr>
        <w:t> </w:t>
      </w:r>
      <w:r w:rsidR="008A72AA">
        <w:rPr>
          <w:rFonts w:ascii="Arial" w:hAnsi="Arial" w:cs="Arial"/>
          <w:sz w:val="20"/>
          <w:szCs w:val="20"/>
        </w:rPr>
        <w:t>полных страниц, включая</w:t>
      </w:r>
      <w:r w:rsidRPr="00DF14F8">
        <w:rPr>
          <w:rFonts w:ascii="Arial" w:hAnsi="Arial" w:cs="Arial"/>
          <w:sz w:val="20"/>
          <w:szCs w:val="20"/>
        </w:rPr>
        <w:t xml:space="preserve"> рисунки (рис. 1), диаграмм</w:t>
      </w:r>
      <w:r w:rsidR="008A72AA">
        <w:rPr>
          <w:rFonts w:ascii="Arial" w:hAnsi="Arial" w:cs="Arial"/>
          <w:sz w:val="20"/>
          <w:szCs w:val="20"/>
        </w:rPr>
        <w:t>ы</w:t>
      </w:r>
      <w:r w:rsidRPr="00DF14F8">
        <w:rPr>
          <w:rFonts w:ascii="Arial" w:hAnsi="Arial" w:cs="Arial"/>
          <w:sz w:val="20"/>
          <w:szCs w:val="20"/>
        </w:rPr>
        <w:t xml:space="preserve"> и таблиц</w:t>
      </w:r>
      <w:r w:rsidR="008A72AA">
        <w:rPr>
          <w:rFonts w:ascii="Arial" w:hAnsi="Arial" w:cs="Arial"/>
          <w:sz w:val="20"/>
          <w:szCs w:val="20"/>
        </w:rPr>
        <w:t>ы</w:t>
      </w:r>
      <w:r w:rsidRPr="00DF14F8">
        <w:rPr>
          <w:rFonts w:ascii="Arial" w:hAnsi="Arial" w:cs="Arial"/>
          <w:sz w:val="20"/>
          <w:szCs w:val="20"/>
        </w:rPr>
        <w:t xml:space="preserve"> (табл. </w:t>
      </w:r>
      <w:r w:rsidRPr="000221BB">
        <w:rPr>
          <w:rFonts w:ascii="Arial" w:hAnsi="Arial" w:cs="Arial"/>
          <w:sz w:val="20"/>
          <w:szCs w:val="20"/>
        </w:rPr>
        <w:t>1).</w:t>
      </w:r>
      <w:r w:rsidR="00102580" w:rsidRPr="002A4B29">
        <w:rPr>
          <w:rFonts w:ascii="Arial" w:hAnsi="Arial" w:cs="Arial"/>
          <w:sz w:val="20"/>
          <w:szCs w:val="20"/>
        </w:rPr>
        <w:t xml:space="preserve"> </w:t>
      </w:r>
    </w:p>
    <w:p w14:paraId="3195756E" w14:textId="77777777" w:rsidR="00486AB9" w:rsidRPr="00C416B9" w:rsidRDefault="000221BB" w:rsidP="003F342C">
      <w:pPr>
        <w:spacing w:after="12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7460ECF" wp14:editId="3BA1B951">
            <wp:extent cx="3199152" cy="940142"/>
            <wp:effectExtent l="0" t="0" r="1270" b="0"/>
            <wp:docPr id="1845425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56" cy="949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C6C292" w14:textId="77777777" w:rsidR="00486AB9" w:rsidRPr="000221BB" w:rsidRDefault="000221BB" w:rsidP="003F342C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Рисунок</w:t>
      </w:r>
      <w:r w:rsidR="00486AB9" w:rsidRPr="000221BB">
        <w:rPr>
          <w:rFonts w:ascii="Arial" w:hAnsi="Arial" w:cs="Arial"/>
          <w:sz w:val="20"/>
          <w:szCs w:val="20"/>
        </w:rPr>
        <w:t xml:space="preserve"> 1. </w:t>
      </w:r>
      <w:r w:rsidR="00C723C9">
        <w:rPr>
          <w:rFonts w:ascii="Arial" w:hAnsi="Arial" w:cs="Arial"/>
          <w:sz w:val="20"/>
          <w:szCs w:val="20"/>
        </w:rPr>
        <w:t>Подрисуночная подпись</w:t>
      </w:r>
    </w:p>
    <w:p w14:paraId="5D232B10" w14:textId="77777777" w:rsidR="00102580" w:rsidRPr="000221BB" w:rsidRDefault="000221BB" w:rsidP="003F342C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Таблица</w:t>
      </w:r>
      <w:r w:rsidR="00102580" w:rsidRPr="000221BB">
        <w:rPr>
          <w:rFonts w:ascii="Arial" w:hAnsi="Arial" w:cs="Arial"/>
          <w:sz w:val="20"/>
          <w:szCs w:val="20"/>
        </w:rPr>
        <w:t xml:space="preserve"> 1. </w:t>
      </w:r>
      <w:r>
        <w:rPr>
          <w:rFonts w:ascii="Arial" w:hAnsi="Arial" w:cs="Arial"/>
          <w:sz w:val="20"/>
          <w:szCs w:val="20"/>
        </w:rPr>
        <w:t xml:space="preserve">Правила оформления </w:t>
      </w:r>
      <w:r w:rsidR="008A72AA">
        <w:rPr>
          <w:rFonts w:ascii="Arial" w:hAnsi="Arial" w:cs="Arial"/>
          <w:sz w:val="20"/>
          <w:szCs w:val="20"/>
        </w:rPr>
        <w:t>доклада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0"/>
        <w:gridCol w:w="4706"/>
      </w:tblGrid>
      <w:tr w:rsidR="00102580" w:rsidRPr="00C416B9" w14:paraId="1A93016F" w14:textId="77777777" w:rsidTr="002A4B29">
        <w:trPr>
          <w:tblHeader/>
          <w:jc w:val="center"/>
        </w:trPr>
        <w:tc>
          <w:tcPr>
            <w:tcW w:w="2830" w:type="dxa"/>
          </w:tcPr>
          <w:p w14:paraId="2937DE5B" w14:textId="77777777" w:rsidR="00102580" w:rsidRPr="000221BB" w:rsidRDefault="000221BB" w:rsidP="003F3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Параметр</w:t>
            </w:r>
          </w:p>
        </w:tc>
        <w:tc>
          <w:tcPr>
            <w:tcW w:w="4706" w:type="dxa"/>
          </w:tcPr>
          <w:p w14:paraId="5F59FEDB" w14:textId="77777777" w:rsidR="00102580" w:rsidRPr="000221BB" w:rsidRDefault="000221BB" w:rsidP="003F34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параметра</w:t>
            </w:r>
          </w:p>
        </w:tc>
      </w:tr>
      <w:tr w:rsidR="00102580" w:rsidRPr="00C416B9" w14:paraId="2880ADFC" w14:textId="77777777" w:rsidTr="000221BB">
        <w:trPr>
          <w:jc w:val="center"/>
        </w:trPr>
        <w:tc>
          <w:tcPr>
            <w:tcW w:w="2830" w:type="dxa"/>
          </w:tcPr>
          <w:p w14:paraId="14AACC0E" w14:textId="77777777" w:rsidR="00102580" w:rsidRPr="000221BB" w:rsidRDefault="000221BB" w:rsidP="003F3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Формат страницы</w:t>
            </w:r>
          </w:p>
        </w:tc>
        <w:tc>
          <w:tcPr>
            <w:tcW w:w="4706" w:type="dxa"/>
          </w:tcPr>
          <w:p w14:paraId="7762E88F" w14:textId="77777777" w:rsidR="00102580" w:rsidRPr="00C416B9" w:rsidRDefault="00102580" w:rsidP="003F34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16B9">
              <w:rPr>
                <w:rFonts w:ascii="Arial" w:hAnsi="Arial" w:cs="Arial"/>
                <w:sz w:val="20"/>
                <w:szCs w:val="20"/>
                <w:lang w:val="en-US"/>
              </w:rPr>
              <w:t>A4</w:t>
            </w:r>
          </w:p>
        </w:tc>
      </w:tr>
      <w:tr w:rsidR="00102580" w:rsidRPr="00C416B9" w14:paraId="1A32F032" w14:textId="77777777" w:rsidTr="000221BB">
        <w:trPr>
          <w:jc w:val="center"/>
        </w:trPr>
        <w:tc>
          <w:tcPr>
            <w:tcW w:w="2830" w:type="dxa"/>
          </w:tcPr>
          <w:p w14:paraId="6B9F7615" w14:textId="77777777" w:rsidR="00102580" w:rsidRPr="000221BB" w:rsidRDefault="000221BB" w:rsidP="003F3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Верхнее и нижнее поля</w:t>
            </w:r>
          </w:p>
        </w:tc>
        <w:tc>
          <w:tcPr>
            <w:tcW w:w="4706" w:type="dxa"/>
          </w:tcPr>
          <w:p w14:paraId="5F820627" w14:textId="77777777" w:rsidR="00102580" w:rsidRPr="000221BB" w:rsidRDefault="00102580" w:rsidP="003F342C">
            <w:pPr>
              <w:rPr>
                <w:rFonts w:ascii="Arial" w:hAnsi="Arial" w:cs="Arial"/>
                <w:sz w:val="20"/>
                <w:szCs w:val="20"/>
              </w:rPr>
            </w:pPr>
            <w:r w:rsidRPr="00C416B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003A8C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2A4B29">
              <w:rPr>
                <w:rFonts w:ascii="Arial" w:hAnsi="Arial" w:cs="Arial"/>
                <w:sz w:val="20"/>
                <w:szCs w:val="20"/>
              </w:rPr>
              <w:t> </w:t>
            </w:r>
            <w:r w:rsidR="000221BB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102580" w:rsidRPr="00C416B9" w14:paraId="1A36D770" w14:textId="77777777" w:rsidTr="000221BB">
        <w:trPr>
          <w:jc w:val="center"/>
        </w:trPr>
        <w:tc>
          <w:tcPr>
            <w:tcW w:w="2830" w:type="dxa"/>
          </w:tcPr>
          <w:p w14:paraId="2F356277" w14:textId="77777777" w:rsidR="00102580" w:rsidRPr="000221BB" w:rsidRDefault="000221BB" w:rsidP="003F3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Левое и правое поля</w:t>
            </w:r>
          </w:p>
        </w:tc>
        <w:tc>
          <w:tcPr>
            <w:tcW w:w="4706" w:type="dxa"/>
          </w:tcPr>
          <w:p w14:paraId="2E0F40D4" w14:textId="77777777" w:rsidR="00102580" w:rsidRPr="000221BB" w:rsidRDefault="00003A8C" w:rsidP="003F3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 w:rsidR="002A4B29">
              <w:rPr>
                <w:rFonts w:ascii="Arial" w:hAnsi="Arial" w:cs="Arial"/>
                <w:sz w:val="20"/>
                <w:szCs w:val="20"/>
              </w:rPr>
              <w:t> </w:t>
            </w:r>
            <w:r w:rsidR="000221BB">
              <w:rPr>
                <w:rFonts w:ascii="Arial" w:hAnsi="Arial" w:cs="Arial"/>
                <w:sz w:val="20"/>
                <w:szCs w:val="20"/>
              </w:rPr>
              <w:t>мм</w:t>
            </w:r>
          </w:p>
        </w:tc>
      </w:tr>
      <w:tr w:rsidR="00102580" w:rsidRPr="00C416B9" w14:paraId="6358A9CD" w14:textId="77777777" w:rsidTr="000221BB">
        <w:trPr>
          <w:jc w:val="center"/>
        </w:trPr>
        <w:tc>
          <w:tcPr>
            <w:tcW w:w="2830" w:type="dxa"/>
          </w:tcPr>
          <w:p w14:paraId="44F3B609" w14:textId="77777777" w:rsidR="00102580" w:rsidRPr="000221BB" w:rsidRDefault="000221BB" w:rsidP="001C77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Шрифт и его размер</w:t>
            </w:r>
          </w:p>
        </w:tc>
        <w:tc>
          <w:tcPr>
            <w:tcW w:w="4706" w:type="dxa"/>
          </w:tcPr>
          <w:p w14:paraId="549B42A5" w14:textId="77777777" w:rsidR="00102580" w:rsidRPr="002A4B29" w:rsidRDefault="00003A8C" w:rsidP="003F3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Arial</w:t>
            </w:r>
            <w:r w:rsidR="001C77B1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1C77B1" w:rsidRPr="00C416B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C77B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2A4B29">
              <w:rPr>
                <w:rFonts w:ascii="Arial" w:hAnsi="Arial" w:cs="Arial"/>
                <w:sz w:val="20"/>
                <w:szCs w:val="20"/>
              </w:rPr>
              <w:t> пт</w:t>
            </w:r>
          </w:p>
        </w:tc>
      </w:tr>
      <w:tr w:rsidR="00102580" w:rsidRPr="00C416B9" w14:paraId="03016C58" w14:textId="77777777" w:rsidTr="000221BB">
        <w:trPr>
          <w:jc w:val="center"/>
        </w:trPr>
        <w:tc>
          <w:tcPr>
            <w:tcW w:w="2830" w:type="dxa"/>
          </w:tcPr>
          <w:p w14:paraId="5B7712F5" w14:textId="77777777" w:rsidR="00102580" w:rsidRPr="000221BB" w:rsidRDefault="000221BB" w:rsidP="003F3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Междустрочный интервал</w:t>
            </w:r>
          </w:p>
        </w:tc>
        <w:tc>
          <w:tcPr>
            <w:tcW w:w="4706" w:type="dxa"/>
          </w:tcPr>
          <w:p w14:paraId="021F3A04" w14:textId="77777777" w:rsidR="00102580" w:rsidRPr="000221BB" w:rsidRDefault="000221BB" w:rsidP="003F34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Одиночный</w:t>
            </w:r>
          </w:p>
        </w:tc>
      </w:tr>
      <w:tr w:rsidR="00102580" w:rsidRPr="00617A5F" w14:paraId="2F5664D6" w14:textId="77777777" w:rsidTr="000221BB">
        <w:trPr>
          <w:jc w:val="center"/>
        </w:trPr>
        <w:tc>
          <w:tcPr>
            <w:tcW w:w="2830" w:type="dxa"/>
          </w:tcPr>
          <w:p w14:paraId="68A62AFC" w14:textId="77777777" w:rsidR="00102580" w:rsidRPr="00C416B9" w:rsidRDefault="000221BB" w:rsidP="003F342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Стиль абзацев</w:t>
            </w:r>
            <w:r w:rsidR="00102580" w:rsidRPr="00C416B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06" w:type="dxa"/>
          </w:tcPr>
          <w:p w14:paraId="49CBED2B" w14:textId="77777777" w:rsidR="00327451" w:rsidRPr="00327451" w:rsidRDefault="000221BB" w:rsidP="000221B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Обычный, выравнивание по ширине</w:t>
            </w:r>
          </w:p>
        </w:tc>
      </w:tr>
      <w:tr w:rsidR="00102580" w:rsidRPr="00617A5F" w14:paraId="2718F2EC" w14:textId="77777777" w:rsidTr="000221BB">
        <w:trPr>
          <w:jc w:val="center"/>
        </w:trPr>
        <w:tc>
          <w:tcPr>
            <w:tcW w:w="2830" w:type="dxa"/>
          </w:tcPr>
          <w:p w14:paraId="206733E5" w14:textId="77777777" w:rsidR="00102580" w:rsidRPr="00C416B9" w:rsidRDefault="002A4B29" w:rsidP="00375B3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Интервал между абзацами</w:t>
            </w:r>
            <w:r w:rsidR="00102580" w:rsidRPr="00C416B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06" w:type="dxa"/>
          </w:tcPr>
          <w:p w14:paraId="323E9CFA" w14:textId="77777777" w:rsidR="00102580" w:rsidRPr="00882E42" w:rsidRDefault="002A4B29" w:rsidP="002A4B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Интервал</w:t>
            </w:r>
            <w:r w:rsidRPr="002A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после</w:t>
            </w:r>
            <w:r w:rsidRPr="002A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абзаца</w:t>
            </w:r>
            <w:r w:rsidRPr="002A4B29">
              <w:rPr>
                <w:rFonts w:ascii="Arial" w:hAnsi="Arial" w:cs="Arial"/>
                <w:sz w:val="20"/>
                <w:szCs w:val="20"/>
              </w:rPr>
              <w:t xml:space="preserve"> – 6</w:t>
            </w:r>
            <w:r w:rsidRPr="002A4B2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пт</w:t>
            </w:r>
            <w:r w:rsidRPr="002A4B2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за исключением перечислений и таблиц</w:t>
            </w:r>
          </w:p>
        </w:tc>
      </w:tr>
      <w:tr w:rsidR="00375B3D" w:rsidRPr="00617A5F" w14:paraId="7D554CB3" w14:textId="77777777" w:rsidTr="000221BB">
        <w:trPr>
          <w:jc w:val="center"/>
        </w:trPr>
        <w:tc>
          <w:tcPr>
            <w:tcW w:w="2830" w:type="dxa"/>
          </w:tcPr>
          <w:p w14:paraId="032C01E2" w14:textId="77777777" w:rsidR="00375B3D" w:rsidRPr="002A4B29" w:rsidRDefault="002A4B29" w:rsidP="008A5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Формулы</w:t>
            </w:r>
          </w:p>
        </w:tc>
        <w:tc>
          <w:tcPr>
            <w:tcW w:w="4706" w:type="dxa"/>
          </w:tcPr>
          <w:p w14:paraId="4A50ECC7" w14:textId="77777777" w:rsidR="001C77B1" w:rsidRPr="002A4B29" w:rsidRDefault="002A4B29" w:rsidP="008A5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использованием встроенного редактора уравнений </w:t>
            </w:r>
            <w:r w:rsidR="001C77B1" w:rsidRPr="002A4B29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="001C77B1" w:rsidRPr="002A4B2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C77B1" w:rsidRPr="00C416B9">
              <w:rPr>
                <w:rFonts w:ascii="Arial" w:hAnsi="Arial" w:cs="Arial"/>
                <w:sz w:val="20"/>
                <w:szCs w:val="20"/>
                <w:lang w:val="en-US"/>
              </w:rPr>
              <w:t>MathType</w:t>
            </w:r>
            <w:proofErr w:type="spellEnd"/>
            <w:r w:rsidR="001C77B1" w:rsidRPr="002A4B2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D98788C" w14:textId="77777777" w:rsidR="00375B3D" w:rsidRPr="00882E42" w:rsidRDefault="00000000" w:rsidP="008A5C7C">
            <w:pPr>
              <w:rPr>
                <w:rFonts w:ascii="Arial" w:hAnsi="Arial" w:cs="Arial"/>
                <w:sz w:val="20"/>
                <w:szCs w:val="20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+</m:t>
                      </m:r>
                      <m: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</m:sSup>
              <m:r>
                <w:rPr>
                  <w:rFonts w:ascii="Cambria Math" w:eastAsia="Cambria Math" w:hAnsi="Cambria Math" w:cs="Arial"/>
                  <w:sz w:val="20"/>
                  <w:szCs w:val="20"/>
                </w:rPr>
                <m:t>=</m:t>
              </m:r>
              <m:nary>
                <m:naryPr>
                  <m:chr m:val="∑"/>
                  <m:grow m:val="1"/>
                  <m:ctrlPr>
                    <w:rPr>
                      <w:rFonts w:ascii="Cambria Math" w:hAnsi="Cambria Math" w:cs="Arial"/>
                      <w:sz w:val="20"/>
                      <w:szCs w:val="20"/>
                      <w:lang w:val="en-US"/>
                    </w:rPr>
                  </m:ctrlPr>
                </m:naryPr>
                <m:sub>
                  <m:r>
                    <w:rPr>
                      <w:rFonts w:ascii="Cambria Math" w:eastAsia="Cambria Math" w:hAnsi="Cambria Math" w:cs="Arial"/>
                      <w:sz w:val="20"/>
                      <w:szCs w:val="20"/>
                      <w:lang w:val="en-US"/>
                    </w:rPr>
                    <m:t>k</m:t>
                  </m:r>
                  <m:r>
                    <w:rPr>
                      <w:rFonts w:ascii="Cambria Math" w:eastAsia="Cambria Math" w:hAnsi="Cambria Math" w:cs="Arial"/>
                      <w:sz w:val="20"/>
                      <w:szCs w:val="20"/>
                    </w:rPr>
                    <m:t>=0</m:t>
                  </m:r>
                </m:sub>
                <m:sup>
                  <m:r>
                    <w:rPr>
                      <w:rFonts w:ascii="Cambria Math" w:eastAsia="Cambria Math" w:hAnsi="Cambria Math" w:cs="Arial"/>
                      <w:sz w:val="20"/>
                      <w:szCs w:val="20"/>
                      <w:lang w:val="en-US"/>
                    </w:rPr>
                    <m:t>n</m:t>
                  </m:r>
                </m:sup>
                <m:e>
                  <m:d>
                    <m:d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</m:ctrlPr>
                    </m:dPr>
                    <m:e>
                      <m:f>
                        <m:fPr>
                          <m:type m:val="noBar"/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Arial"/>
                              <w:sz w:val="20"/>
                              <w:szCs w:val="20"/>
                              <w:lang w:val="en-US"/>
                            </w:rPr>
                            <m:t>n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Arial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den>
                      </m:f>
                    </m:e>
                  </m:d>
                  <m:sSup>
                    <m:sSup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Arial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Arial"/>
                          <w:sz w:val="20"/>
                          <w:szCs w:val="20"/>
                          <w:lang w:val="en-US"/>
                        </w:rPr>
                        <m:t>k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Arial"/>
                          <w:sz w:val="20"/>
                          <w:szCs w:val="20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 w:cs="Arial"/>
                          <w:sz w:val="20"/>
                          <w:szCs w:val="20"/>
                          <w:lang w:val="en-US"/>
                        </w:rPr>
                        <m:t>n</m:t>
                      </m:r>
                      <m:r>
                        <w:rPr>
                          <w:rFonts w:ascii="Cambria Math" w:eastAsia="Cambria Math" w:hAnsi="Cambria Math" w:cs="Arial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eastAsia="Cambria Math" w:hAnsi="Cambria Math" w:cs="Arial"/>
                          <w:sz w:val="20"/>
                          <w:szCs w:val="20"/>
                          <w:lang w:val="en-US"/>
                        </w:rPr>
                        <m:t>k</m:t>
                      </m:r>
                    </m:sup>
                  </m:sSup>
                </m:e>
              </m:nary>
            </m:oMath>
            <w:r w:rsidR="001C77B1" w:rsidRPr="00882E42">
              <w:rPr>
                <w:rFonts w:ascii="Arial" w:eastAsiaTheme="minorEastAsia" w:hAnsi="Arial" w:cs="Arial"/>
                <w:sz w:val="20"/>
                <w:szCs w:val="20"/>
              </w:rPr>
              <w:tab/>
              <w:t>(1)</w:t>
            </w:r>
          </w:p>
        </w:tc>
      </w:tr>
    </w:tbl>
    <w:p w14:paraId="4C6C77EC" w14:textId="77777777" w:rsidR="00DE3DF3" w:rsidRPr="002A4B29" w:rsidRDefault="00DE3DF3" w:rsidP="001C77B1">
      <w:pPr>
        <w:spacing w:before="120" w:after="120"/>
        <w:rPr>
          <w:rFonts w:ascii="Arial" w:hAnsi="Arial" w:cs="Arial"/>
          <w:sz w:val="20"/>
          <w:szCs w:val="20"/>
        </w:rPr>
      </w:pPr>
      <w:r w:rsidRPr="00C416B9">
        <w:rPr>
          <w:rFonts w:ascii="Arial" w:hAnsi="Arial" w:cs="Arial"/>
          <w:sz w:val="20"/>
          <w:szCs w:val="20"/>
          <w:lang w:val="en-US"/>
        </w:rPr>
        <w:t>III</w:t>
      </w:r>
      <w:r w:rsidRPr="00882E42">
        <w:rPr>
          <w:rFonts w:ascii="Arial" w:hAnsi="Arial" w:cs="Arial"/>
          <w:sz w:val="20"/>
          <w:szCs w:val="20"/>
        </w:rPr>
        <w:t xml:space="preserve">. </w:t>
      </w:r>
      <w:r w:rsidR="002A4B29">
        <w:rPr>
          <w:rFonts w:ascii="Arial" w:hAnsi="Arial" w:cs="Arial"/>
          <w:sz w:val="20"/>
          <w:szCs w:val="20"/>
        </w:rPr>
        <w:t>ЗАКЛЮЧЕНИЕ</w:t>
      </w:r>
    </w:p>
    <w:p w14:paraId="78416D2D" w14:textId="77777777" w:rsidR="00DE6447" w:rsidRPr="002A4B29" w:rsidRDefault="00E64D7B" w:rsidP="003F342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Формат участия в конференции предполагает выступления с пленарными и устными докладами (в том числе онлайн). Заочное участие с публикацией в сборнике не предусмотрено. </w:t>
      </w:r>
      <w:r w:rsidR="002A4B29">
        <w:rPr>
          <w:rFonts w:ascii="Arial" w:hAnsi="Arial" w:cs="Arial"/>
          <w:sz w:val="20"/>
          <w:szCs w:val="20"/>
        </w:rPr>
        <w:t xml:space="preserve">По всем вопросам связывайтесь с организационным комитетом – </w:t>
      </w:r>
      <w:hyperlink r:id="rId12" w:history="1">
        <w:r w:rsidR="00286CC1" w:rsidRPr="0064403C">
          <w:rPr>
            <w:rStyle w:val="a7"/>
            <w:rFonts w:ascii="Arial" w:hAnsi="Arial" w:cs="Arial"/>
            <w:sz w:val="20"/>
            <w:szCs w:val="20"/>
            <w:lang w:val="en-US"/>
          </w:rPr>
          <w:t>edaconf</w:t>
        </w:r>
        <w:r w:rsidR="00286CC1" w:rsidRPr="0064403C">
          <w:rPr>
            <w:rStyle w:val="a7"/>
            <w:rFonts w:ascii="Arial" w:hAnsi="Arial" w:cs="Arial"/>
            <w:sz w:val="20"/>
            <w:szCs w:val="20"/>
          </w:rPr>
          <w:t>@</w:t>
        </w:r>
        <w:r w:rsidR="00286CC1" w:rsidRPr="0064403C">
          <w:rPr>
            <w:rStyle w:val="a7"/>
            <w:rFonts w:ascii="Arial" w:hAnsi="Arial" w:cs="Arial"/>
            <w:sz w:val="20"/>
            <w:szCs w:val="20"/>
            <w:lang w:val="en-US"/>
          </w:rPr>
          <w:t>bsuir</w:t>
        </w:r>
        <w:r w:rsidR="00286CC1" w:rsidRPr="0064403C">
          <w:rPr>
            <w:rStyle w:val="a7"/>
            <w:rFonts w:ascii="Arial" w:hAnsi="Arial" w:cs="Arial"/>
            <w:sz w:val="20"/>
            <w:szCs w:val="20"/>
          </w:rPr>
          <w:t>.</w:t>
        </w:r>
        <w:r w:rsidR="00286CC1" w:rsidRPr="0064403C">
          <w:rPr>
            <w:rStyle w:val="a7"/>
            <w:rFonts w:ascii="Arial" w:hAnsi="Arial" w:cs="Arial"/>
            <w:sz w:val="20"/>
            <w:szCs w:val="20"/>
            <w:lang w:val="en-US"/>
          </w:rPr>
          <w:t>by</w:t>
        </w:r>
      </w:hyperlink>
      <w:r w:rsidR="002A4B29" w:rsidRPr="002A4B29">
        <w:rPr>
          <w:rFonts w:ascii="Arial" w:hAnsi="Arial" w:cs="Arial"/>
          <w:sz w:val="20"/>
          <w:szCs w:val="20"/>
        </w:rPr>
        <w:t>.</w:t>
      </w:r>
    </w:p>
    <w:p w14:paraId="01064C64" w14:textId="77777777" w:rsidR="00D2421D" w:rsidRPr="002A4B29" w:rsidRDefault="002A4B29" w:rsidP="003F342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БЛАГОДАРНОСТЬ</w:t>
      </w:r>
    </w:p>
    <w:p w14:paraId="69AD4150" w14:textId="77777777" w:rsidR="00E20939" w:rsidRPr="002A4B29" w:rsidRDefault="002A4B29" w:rsidP="003F342C">
      <w:pPr>
        <w:spacing w:after="120"/>
        <w:rPr>
          <w:rFonts w:ascii="Arial" w:hAnsi="Arial" w:cs="Arial"/>
          <w:sz w:val="20"/>
          <w:szCs w:val="20"/>
        </w:rPr>
      </w:pPr>
      <w:r w:rsidRPr="002A4B29">
        <w:rPr>
          <w:rFonts w:ascii="Arial" w:hAnsi="Arial" w:cs="Arial"/>
          <w:sz w:val="20"/>
          <w:szCs w:val="20"/>
        </w:rPr>
        <w:t xml:space="preserve">Используйте этот раздел, чтобы </w:t>
      </w:r>
      <w:r>
        <w:rPr>
          <w:rFonts w:ascii="Arial" w:hAnsi="Arial" w:cs="Arial"/>
          <w:sz w:val="20"/>
          <w:szCs w:val="20"/>
        </w:rPr>
        <w:t>указать</w:t>
      </w:r>
      <w:r w:rsidRPr="002A4B29">
        <w:rPr>
          <w:rFonts w:ascii="Arial" w:hAnsi="Arial" w:cs="Arial"/>
          <w:sz w:val="20"/>
          <w:szCs w:val="20"/>
        </w:rPr>
        <w:t xml:space="preserve"> </w:t>
      </w:r>
      <w:r w:rsidR="00E64D7B">
        <w:rPr>
          <w:rFonts w:ascii="Arial" w:hAnsi="Arial" w:cs="Arial"/>
          <w:sz w:val="20"/>
          <w:szCs w:val="20"/>
        </w:rPr>
        <w:t>источник</w:t>
      </w:r>
      <w:r w:rsidRPr="002A4B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финансирования</w:t>
      </w:r>
      <w:r w:rsidRPr="002A4B29">
        <w:rPr>
          <w:rFonts w:ascii="Arial" w:hAnsi="Arial" w:cs="Arial"/>
          <w:sz w:val="20"/>
          <w:szCs w:val="20"/>
        </w:rPr>
        <w:t xml:space="preserve"> </w:t>
      </w:r>
      <w:r w:rsidR="00E64D7B">
        <w:rPr>
          <w:rFonts w:ascii="Arial" w:hAnsi="Arial" w:cs="Arial"/>
          <w:sz w:val="20"/>
          <w:szCs w:val="20"/>
        </w:rPr>
        <w:t>исследования (при наличии)</w:t>
      </w:r>
      <w:r w:rsidRPr="002A4B29">
        <w:rPr>
          <w:rFonts w:ascii="Arial" w:hAnsi="Arial" w:cs="Arial"/>
          <w:sz w:val="20"/>
          <w:szCs w:val="20"/>
        </w:rPr>
        <w:t>, разрешени</w:t>
      </w:r>
      <w:r w:rsidR="00E64D7B">
        <w:rPr>
          <w:rFonts w:ascii="Arial" w:hAnsi="Arial" w:cs="Arial"/>
          <w:sz w:val="20"/>
          <w:szCs w:val="20"/>
        </w:rPr>
        <w:t>е</w:t>
      </w:r>
      <w:r w:rsidRPr="002A4B29">
        <w:rPr>
          <w:rFonts w:ascii="Arial" w:hAnsi="Arial" w:cs="Arial"/>
          <w:sz w:val="20"/>
          <w:szCs w:val="20"/>
        </w:rPr>
        <w:t xml:space="preserve"> на публикацию и т. д.</w:t>
      </w:r>
      <w:r w:rsidR="00E20939" w:rsidRPr="002A4B29">
        <w:rPr>
          <w:rFonts w:ascii="Arial" w:hAnsi="Arial" w:cs="Arial"/>
          <w:sz w:val="20"/>
          <w:szCs w:val="20"/>
        </w:rPr>
        <w:t xml:space="preserve"> </w:t>
      </w:r>
    </w:p>
    <w:p w14:paraId="36AF819E" w14:textId="3F41E5D4" w:rsidR="00DE3DF3" w:rsidRPr="0021130F" w:rsidRDefault="00B7241C" w:rsidP="003F342C">
      <w:pPr>
        <w:spacing w:after="120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>ЛИТЕРАТУРА</w:t>
      </w:r>
    </w:p>
    <w:p w14:paraId="060C4A64" w14:textId="77777777" w:rsidR="00DA0482" w:rsidRPr="0021130F" w:rsidRDefault="00DA0482" w:rsidP="00B7241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>[1]</w:t>
      </w:r>
      <w:r w:rsidRPr="0021130F">
        <w:rPr>
          <w:rFonts w:ascii="Arial" w:hAnsi="Arial" w:cs="Arial"/>
          <w:sz w:val="20"/>
          <w:szCs w:val="20"/>
        </w:rPr>
        <w:tab/>
        <w:t>Теория кодирования / Т. Касами [и др.], пер. с япон. А. В. Кузнецова. М.: Мир, 2006. 571 с.</w:t>
      </w:r>
    </w:p>
    <w:p w14:paraId="208E9674" w14:textId="77777777" w:rsidR="00F35BAA" w:rsidRPr="0021130F" w:rsidRDefault="00F35BAA" w:rsidP="00B7241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</w:rPr>
        <w:t>[</w:t>
      </w:r>
      <w:r w:rsidR="00DA0482" w:rsidRPr="0021130F">
        <w:rPr>
          <w:rFonts w:ascii="Arial" w:hAnsi="Arial" w:cs="Arial"/>
          <w:sz w:val="20"/>
          <w:szCs w:val="20"/>
        </w:rPr>
        <w:t>2</w:t>
      </w:r>
      <w:r w:rsidRPr="0021130F">
        <w:rPr>
          <w:rFonts w:ascii="Arial" w:hAnsi="Arial" w:cs="Arial"/>
          <w:sz w:val="20"/>
          <w:szCs w:val="20"/>
        </w:rPr>
        <w:t>]</w:t>
      </w:r>
      <w:r w:rsidRPr="0021130F">
        <w:rPr>
          <w:rFonts w:ascii="Arial" w:hAnsi="Arial" w:cs="Arial"/>
          <w:sz w:val="20"/>
          <w:szCs w:val="20"/>
        </w:rPr>
        <w:tab/>
      </w:r>
      <w:r w:rsidR="00DA0482" w:rsidRPr="0021130F">
        <w:rPr>
          <w:rFonts w:ascii="Arial" w:hAnsi="Arial" w:cs="Arial"/>
          <w:sz w:val="20"/>
          <w:szCs w:val="20"/>
        </w:rPr>
        <w:t>Лосев, В. В. Поиск и декодирование сложных дискретных сигналов / В. В. Лосев, Е. Б. Бродская, В. И. Коржик. М.: Радио и связь, 1988</w:t>
      </w:r>
      <w:r w:rsidRPr="0021130F">
        <w:rPr>
          <w:rFonts w:ascii="Arial" w:hAnsi="Arial" w:cs="Arial"/>
          <w:sz w:val="20"/>
          <w:szCs w:val="20"/>
        </w:rPr>
        <w:t>.</w:t>
      </w:r>
    </w:p>
    <w:p w14:paraId="192E957E" w14:textId="77777777" w:rsidR="00DA0482" w:rsidRPr="0021130F" w:rsidRDefault="00F35BAA" w:rsidP="00B7241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</w:rPr>
        <w:t>[</w:t>
      </w:r>
      <w:r w:rsidR="00DA0482" w:rsidRPr="0021130F">
        <w:rPr>
          <w:rFonts w:ascii="Arial" w:hAnsi="Arial" w:cs="Arial"/>
          <w:sz w:val="20"/>
          <w:szCs w:val="20"/>
        </w:rPr>
        <w:t>3</w:t>
      </w:r>
      <w:r w:rsidRPr="0021130F">
        <w:rPr>
          <w:rFonts w:ascii="Arial" w:hAnsi="Arial" w:cs="Arial"/>
          <w:sz w:val="20"/>
          <w:szCs w:val="20"/>
        </w:rPr>
        <w:t>]</w:t>
      </w:r>
      <w:r w:rsidRPr="0021130F">
        <w:rPr>
          <w:rFonts w:ascii="Arial" w:hAnsi="Arial" w:cs="Arial"/>
          <w:sz w:val="20"/>
          <w:szCs w:val="20"/>
        </w:rPr>
        <w:tab/>
      </w:r>
      <w:r w:rsidR="00DA0482" w:rsidRPr="0021130F">
        <w:rPr>
          <w:rFonts w:ascii="Arial" w:hAnsi="Arial" w:cs="Arial"/>
          <w:sz w:val="20"/>
          <w:szCs w:val="20"/>
        </w:rPr>
        <w:t>Скойбеда, А. Т. Ременные передачи / А. Т. Скойбеда, А. Н. Никончук. Минск</w:t>
      </w:r>
      <w:r w:rsidR="00DA0482" w:rsidRPr="0021130F">
        <w:rPr>
          <w:rFonts w:ascii="Arial" w:hAnsi="Arial" w:cs="Arial"/>
          <w:sz w:val="20"/>
          <w:szCs w:val="20"/>
          <w:lang w:val="en-US"/>
        </w:rPr>
        <w:t xml:space="preserve">: </w:t>
      </w:r>
      <w:proofErr w:type="spellStart"/>
      <w:r w:rsidR="00DA0482" w:rsidRPr="0021130F">
        <w:rPr>
          <w:rFonts w:ascii="Arial" w:hAnsi="Arial" w:cs="Arial"/>
          <w:sz w:val="20"/>
          <w:szCs w:val="20"/>
        </w:rPr>
        <w:t>Навука</w:t>
      </w:r>
      <w:proofErr w:type="spellEnd"/>
      <w:r w:rsidR="00DA0482" w:rsidRPr="002113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A0482" w:rsidRPr="0021130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DA0482" w:rsidRPr="002113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A0482" w:rsidRPr="0021130F">
        <w:rPr>
          <w:rFonts w:ascii="Arial" w:hAnsi="Arial" w:cs="Arial"/>
          <w:sz w:val="20"/>
          <w:szCs w:val="20"/>
        </w:rPr>
        <w:t>тэхн</w:t>
      </w:r>
      <w:r w:rsidR="00DA0482" w:rsidRPr="0021130F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="00DA0482" w:rsidRPr="0021130F">
        <w:rPr>
          <w:rFonts w:ascii="Arial" w:hAnsi="Arial" w:cs="Arial"/>
          <w:sz w:val="20"/>
          <w:szCs w:val="20"/>
        </w:rPr>
        <w:t>ка</w:t>
      </w:r>
      <w:r w:rsidR="00DA0482" w:rsidRPr="0021130F">
        <w:rPr>
          <w:rFonts w:ascii="Arial" w:hAnsi="Arial" w:cs="Arial"/>
          <w:sz w:val="20"/>
          <w:szCs w:val="20"/>
          <w:lang w:val="en-US"/>
        </w:rPr>
        <w:t>, 1995.</w:t>
      </w:r>
    </w:p>
    <w:p w14:paraId="2B29C2D7" w14:textId="77777777" w:rsidR="00DA0482" w:rsidRPr="0021130F" w:rsidRDefault="00DA0482" w:rsidP="00B7241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  <w:lang w:val="en-US"/>
        </w:rPr>
        <w:t>[4]</w:t>
      </w:r>
      <w:r w:rsidRPr="0021130F">
        <w:rPr>
          <w:rFonts w:ascii="Arial" w:hAnsi="Arial" w:cs="Arial"/>
          <w:sz w:val="20"/>
          <w:szCs w:val="20"/>
          <w:lang w:val="en-US"/>
        </w:rPr>
        <w:tab/>
        <w:t xml:space="preserve">Electromagnetic Radiation Shielding Composite Coatings Based on Powdered Alumina and Iron Oxides / D. I. </w:t>
      </w:r>
      <w:proofErr w:type="spellStart"/>
      <w:r w:rsidRPr="0021130F">
        <w:rPr>
          <w:rFonts w:ascii="Arial" w:hAnsi="Arial" w:cs="Arial"/>
          <w:sz w:val="20"/>
          <w:szCs w:val="20"/>
          <w:lang w:val="en-US"/>
        </w:rPr>
        <w:t>Penialosa</w:t>
      </w:r>
      <w:proofErr w:type="spellEnd"/>
      <w:r w:rsidRPr="0021130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1130F">
        <w:rPr>
          <w:rFonts w:ascii="Arial" w:hAnsi="Arial" w:cs="Arial"/>
          <w:sz w:val="20"/>
          <w:szCs w:val="20"/>
          <w:lang w:val="en-US"/>
        </w:rPr>
        <w:t>Ovalies</w:t>
      </w:r>
      <w:proofErr w:type="spellEnd"/>
      <w:r w:rsidRPr="0021130F">
        <w:rPr>
          <w:rFonts w:ascii="Arial" w:hAnsi="Arial" w:cs="Arial"/>
          <w:sz w:val="20"/>
          <w:szCs w:val="20"/>
          <w:lang w:val="en-US"/>
        </w:rPr>
        <w:t xml:space="preserve"> [et al.] // </w:t>
      </w:r>
      <w:proofErr w:type="spellStart"/>
      <w:r w:rsidRPr="0021130F">
        <w:rPr>
          <w:rFonts w:ascii="Arial" w:hAnsi="Arial" w:cs="Arial"/>
          <w:sz w:val="20"/>
          <w:szCs w:val="20"/>
          <w:lang w:val="en-US"/>
        </w:rPr>
        <w:t>Doklady</w:t>
      </w:r>
      <w:proofErr w:type="spellEnd"/>
      <w:r w:rsidRPr="0021130F">
        <w:rPr>
          <w:rFonts w:ascii="Arial" w:hAnsi="Arial" w:cs="Arial"/>
          <w:sz w:val="20"/>
          <w:szCs w:val="20"/>
          <w:lang w:val="en-US"/>
        </w:rPr>
        <w:t xml:space="preserve"> BGUIR. 2021. Vol. 19, No 3. Р. 104–109. http://dx.doi.org/10.35596/1729-7648-2021-19-3-104-109.</w:t>
      </w:r>
    </w:p>
    <w:p w14:paraId="7C247131" w14:textId="77777777" w:rsidR="00DA0482" w:rsidRPr="0021130F" w:rsidRDefault="00DA0482" w:rsidP="00B7241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</w:rPr>
      </w:pPr>
      <w:r w:rsidRPr="0021130F">
        <w:rPr>
          <w:rFonts w:ascii="Arial" w:hAnsi="Arial" w:cs="Arial"/>
          <w:sz w:val="20"/>
          <w:szCs w:val="20"/>
          <w:lang w:val="en-US"/>
        </w:rPr>
        <w:t>[5]</w:t>
      </w:r>
      <w:r w:rsidRPr="0021130F">
        <w:rPr>
          <w:rFonts w:ascii="Arial" w:hAnsi="Arial" w:cs="Arial"/>
          <w:sz w:val="20"/>
          <w:szCs w:val="20"/>
          <w:lang w:val="en-US"/>
        </w:rPr>
        <w:tab/>
        <w:t>Blackman, S. Design and Analysis of Modern Tracking Systems / S. Blackman, R. Popoli // Artech House. Boston</w:t>
      </w:r>
      <w:r w:rsidRPr="0021130F">
        <w:rPr>
          <w:rFonts w:ascii="Arial" w:hAnsi="Arial" w:cs="Arial"/>
          <w:sz w:val="20"/>
          <w:szCs w:val="20"/>
        </w:rPr>
        <w:t xml:space="preserve"> – </w:t>
      </w:r>
      <w:r w:rsidRPr="0021130F">
        <w:rPr>
          <w:rFonts w:ascii="Arial" w:hAnsi="Arial" w:cs="Arial"/>
          <w:sz w:val="20"/>
          <w:szCs w:val="20"/>
          <w:lang w:val="en-US"/>
        </w:rPr>
        <w:t>London</w:t>
      </w:r>
      <w:r w:rsidRPr="0021130F">
        <w:rPr>
          <w:rFonts w:ascii="Arial" w:hAnsi="Arial" w:cs="Arial"/>
          <w:sz w:val="20"/>
          <w:szCs w:val="20"/>
        </w:rPr>
        <w:t>, 1999.</w:t>
      </w:r>
    </w:p>
    <w:p w14:paraId="1D1762C2" w14:textId="77777777" w:rsidR="00DA0482" w:rsidRPr="0021130F" w:rsidRDefault="00DA0482" w:rsidP="00B7241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</w:rPr>
        <w:t>[6]</w:t>
      </w:r>
      <w:r w:rsidRPr="0021130F">
        <w:rPr>
          <w:rFonts w:ascii="Arial" w:hAnsi="Arial" w:cs="Arial"/>
          <w:sz w:val="20"/>
          <w:szCs w:val="20"/>
        </w:rPr>
        <w:tab/>
        <w:t xml:space="preserve">Водозаборная скважина: пат. Респ. Беларусь 23608 / В. В. Ивашечкин, Ю. А. Медведева. </w:t>
      </w:r>
      <w:r w:rsidRPr="0021130F">
        <w:rPr>
          <w:rFonts w:ascii="Arial" w:hAnsi="Arial" w:cs="Arial"/>
          <w:sz w:val="20"/>
          <w:szCs w:val="20"/>
          <w:lang w:val="en-US"/>
        </w:rPr>
        <w:t>Опубл. 30.12.2021.</w:t>
      </w:r>
    </w:p>
    <w:p w14:paraId="25346CFE" w14:textId="5C5A59DB" w:rsidR="00DA0482" w:rsidRPr="0021130F" w:rsidRDefault="00DA0482" w:rsidP="00B7241C">
      <w:pPr>
        <w:tabs>
          <w:tab w:val="left" w:pos="426"/>
        </w:tabs>
        <w:spacing w:after="120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  <w:lang w:val="en-US"/>
        </w:rPr>
        <w:t>[7]</w:t>
      </w:r>
      <w:r w:rsidRPr="0021130F">
        <w:rPr>
          <w:rFonts w:ascii="Arial" w:hAnsi="Arial" w:cs="Arial"/>
          <w:sz w:val="20"/>
          <w:szCs w:val="20"/>
          <w:lang w:val="en-US"/>
        </w:rPr>
        <w:tab/>
        <w:t xml:space="preserve">Human Development Index [Electronic Resource] // United Nations Development </w:t>
      </w:r>
      <w:proofErr w:type="spellStart"/>
      <w:r w:rsidRPr="0021130F"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 w:rsidRPr="0021130F">
        <w:rPr>
          <w:rFonts w:ascii="Arial" w:hAnsi="Arial" w:cs="Arial"/>
          <w:sz w:val="20"/>
          <w:szCs w:val="20"/>
          <w:lang w:val="en-US"/>
        </w:rPr>
        <w:t xml:space="preserve">. Mode of </w:t>
      </w:r>
      <w:proofErr w:type="gramStart"/>
      <w:r w:rsidRPr="0021130F">
        <w:rPr>
          <w:rFonts w:ascii="Arial" w:hAnsi="Arial" w:cs="Arial"/>
          <w:sz w:val="20"/>
          <w:szCs w:val="20"/>
          <w:lang w:val="en-US"/>
        </w:rPr>
        <w:t>access</w:t>
      </w:r>
      <w:r w:rsidR="00E64D7B" w:rsidRPr="0021130F">
        <w:rPr>
          <w:rFonts w:ascii="Arial" w:hAnsi="Arial" w:cs="Arial"/>
          <w:sz w:val="20"/>
          <w:szCs w:val="20"/>
          <w:lang w:val="en-US"/>
        </w:rPr>
        <w:t xml:space="preserve"> </w:t>
      </w:r>
      <w:r w:rsidRPr="0021130F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0021130F">
        <w:rPr>
          <w:rFonts w:ascii="Arial" w:hAnsi="Arial" w:cs="Arial"/>
          <w:sz w:val="20"/>
          <w:szCs w:val="20"/>
          <w:lang w:val="en-US"/>
        </w:rPr>
        <w:t xml:space="preserve"> https://hdr.undp.org/data-center/human-development-index#/indicies/HDI. Date of </w:t>
      </w:r>
      <w:proofErr w:type="gramStart"/>
      <w:r w:rsidRPr="0021130F">
        <w:rPr>
          <w:rFonts w:ascii="Arial" w:hAnsi="Arial" w:cs="Arial"/>
          <w:sz w:val="20"/>
          <w:szCs w:val="20"/>
          <w:lang w:val="en-US"/>
        </w:rPr>
        <w:t>access</w:t>
      </w:r>
      <w:r w:rsidR="00E64D7B" w:rsidRPr="0021130F">
        <w:rPr>
          <w:rFonts w:ascii="Arial" w:hAnsi="Arial" w:cs="Arial"/>
          <w:sz w:val="20"/>
          <w:szCs w:val="20"/>
          <w:lang w:val="en-US"/>
        </w:rPr>
        <w:t xml:space="preserve"> </w:t>
      </w:r>
      <w:r w:rsidRPr="0021130F">
        <w:rPr>
          <w:rFonts w:ascii="Arial" w:hAnsi="Arial" w:cs="Arial"/>
          <w:sz w:val="20"/>
          <w:szCs w:val="20"/>
          <w:lang w:val="en-US"/>
        </w:rPr>
        <w:t>:</w:t>
      </w:r>
      <w:proofErr w:type="gramEnd"/>
      <w:r w:rsidRPr="0021130F">
        <w:rPr>
          <w:rFonts w:ascii="Arial" w:hAnsi="Arial" w:cs="Arial"/>
          <w:sz w:val="20"/>
          <w:szCs w:val="20"/>
          <w:lang w:val="en-US"/>
        </w:rPr>
        <w:t xml:space="preserve"> 25.12.2022.</w:t>
      </w:r>
    </w:p>
    <w:p w14:paraId="0052C01B" w14:textId="77777777" w:rsidR="00CA4172" w:rsidRPr="00E066C4" w:rsidRDefault="00CA4172" w:rsidP="00A54829">
      <w:pPr>
        <w:spacing w:after="120"/>
        <w:jc w:val="center"/>
        <w:rPr>
          <w:rFonts w:ascii="Arial" w:hAnsi="Arial" w:cs="Arial"/>
          <w:color w:val="FF0000"/>
          <w:sz w:val="20"/>
          <w:szCs w:val="20"/>
          <w:lang w:val="en-US"/>
        </w:rPr>
      </w:pPr>
      <w:r w:rsidRPr="00E066C4">
        <w:rPr>
          <w:rFonts w:ascii="Arial" w:hAnsi="Arial" w:cs="Arial"/>
          <w:color w:val="FF0000"/>
          <w:sz w:val="20"/>
          <w:szCs w:val="20"/>
          <w:lang w:val="en-US"/>
        </w:rPr>
        <w:t>(</w:t>
      </w:r>
      <w:r w:rsidRPr="0021130F">
        <w:rPr>
          <w:rFonts w:ascii="Arial" w:hAnsi="Arial" w:cs="Arial"/>
          <w:color w:val="FF0000"/>
          <w:spacing w:val="-4"/>
          <w:sz w:val="20"/>
          <w:szCs w:val="20"/>
        </w:rPr>
        <w:t>Пробельная</w:t>
      </w:r>
      <w:r w:rsidRPr="00E066C4">
        <w:rPr>
          <w:rFonts w:ascii="Arial" w:hAnsi="Arial" w:cs="Arial"/>
          <w:color w:val="FF0000"/>
          <w:spacing w:val="-4"/>
          <w:sz w:val="20"/>
          <w:szCs w:val="20"/>
          <w:lang w:val="en-US"/>
        </w:rPr>
        <w:t xml:space="preserve"> </w:t>
      </w:r>
      <w:r w:rsidRPr="0021130F">
        <w:rPr>
          <w:rFonts w:ascii="Arial" w:hAnsi="Arial" w:cs="Arial"/>
          <w:color w:val="FF0000"/>
          <w:spacing w:val="-4"/>
          <w:sz w:val="20"/>
          <w:szCs w:val="20"/>
        </w:rPr>
        <w:t>строка</w:t>
      </w:r>
      <w:r w:rsidRPr="00E066C4">
        <w:rPr>
          <w:rFonts w:ascii="Arial" w:hAnsi="Arial" w:cs="Arial"/>
          <w:color w:val="FF0000"/>
          <w:sz w:val="20"/>
          <w:szCs w:val="20"/>
          <w:lang w:val="en-US"/>
        </w:rPr>
        <w:t>)</w:t>
      </w:r>
    </w:p>
    <w:p w14:paraId="793D257F" w14:textId="548607FB" w:rsidR="006E31F2" w:rsidRPr="0021130F" w:rsidRDefault="00CA4172" w:rsidP="00A54829">
      <w:pPr>
        <w:spacing w:after="120"/>
        <w:jc w:val="center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  <w:lang w:val="en-US"/>
        </w:rPr>
        <w:t>ARTICLE TITLE</w:t>
      </w:r>
    </w:p>
    <w:p w14:paraId="39D47B5D" w14:textId="64C256CF" w:rsidR="006E31F2" w:rsidRPr="0021130F" w:rsidRDefault="006E31F2" w:rsidP="00A54829">
      <w:pPr>
        <w:spacing w:after="120"/>
        <w:jc w:val="center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  <w:lang w:val="en-US"/>
        </w:rPr>
        <w:t>S. Smirnov</w:t>
      </w:r>
      <w:r w:rsidR="00CA4172" w:rsidRPr="0021130F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21130F">
        <w:rPr>
          <w:rFonts w:ascii="Arial" w:hAnsi="Arial" w:cs="Arial"/>
          <w:sz w:val="20"/>
          <w:szCs w:val="20"/>
          <w:lang w:val="en-US"/>
        </w:rPr>
        <w:t xml:space="preserve">, </w:t>
      </w:r>
      <w:r w:rsidR="00CA4172" w:rsidRPr="0021130F">
        <w:rPr>
          <w:rFonts w:ascii="Arial" w:hAnsi="Arial" w:cs="Arial"/>
          <w:sz w:val="20"/>
          <w:szCs w:val="20"/>
          <w:lang w:val="en-US"/>
        </w:rPr>
        <w:t>I. Ivanov</w:t>
      </w:r>
      <w:r w:rsidR="00CA4172" w:rsidRPr="0021130F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</w:p>
    <w:p w14:paraId="278D6CF0" w14:textId="68E3A1C6" w:rsidR="006E31F2" w:rsidRPr="0021130F" w:rsidRDefault="006E31F2" w:rsidP="00A54829">
      <w:pPr>
        <w:spacing w:after="120"/>
        <w:jc w:val="center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21130F">
        <w:rPr>
          <w:rFonts w:ascii="Arial" w:hAnsi="Arial" w:cs="Arial"/>
          <w:sz w:val="20"/>
          <w:szCs w:val="20"/>
          <w:lang w:val="en-US"/>
        </w:rPr>
        <w:t xml:space="preserve">Affiliation, City, Country, </w:t>
      </w:r>
      <w:hyperlink r:id="rId13" w:history="1">
        <w:r w:rsidRPr="0021130F">
          <w:rPr>
            <w:rStyle w:val="a7"/>
            <w:rFonts w:ascii="Arial" w:hAnsi="Arial" w:cs="Arial"/>
            <w:sz w:val="20"/>
            <w:szCs w:val="20"/>
            <w:lang w:val="en-US"/>
          </w:rPr>
          <w:t>corresponding.author@email.com</w:t>
        </w:r>
      </w:hyperlink>
    </w:p>
    <w:p w14:paraId="7798F7F8" w14:textId="7FC21AAB" w:rsidR="006E31F2" w:rsidRPr="0021130F" w:rsidRDefault="006E31F2" w:rsidP="00A54829">
      <w:pPr>
        <w:spacing w:after="120"/>
        <w:jc w:val="center"/>
        <w:rPr>
          <w:rFonts w:ascii="Arial" w:hAnsi="Arial" w:cs="Arial"/>
          <w:sz w:val="20"/>
          <w:szCs w:val="20"/>
          <w:lang w:val="en-US"/>
        </w:rPr>
      </w:pPr>
      <w:r w:rsidRPr="0021130F">
        <w:rPr>
          <w:rFonts w:ascii="Arial" w:hAnsi="Arial" w:cs="Arial"/>
          <w:sz w:val="20"/>
          <w:szCs w:val="20"/>
          <w:vertAlign w:val="superscript"/>
          <w:lang w:val="en-US"/>
        </w:rPr>
        <w:t>2</w:t>
      </w:r>
      <w:r w:rsidRPr="0021130F">
        <w:rPr>
          <w:rFonts w:ascii="Arial" w:hAnsi="Arial" w:cs="Arial"/>
          <w:sz w:val="20"/>
          <w:szCs w:val="20"/>
          <w:lang w:val="en-US"/>
        </w:rPr>
        <w:t>Affiliation, City, Country</w:t>
      </w:r>
    </w:p>
    <w:p w14:paraId="4C0C8DC8" w14:textId="52B59E15" w:rsidR="00B7241C" w:rsidRPr="0021130F" w:rsidRDefault="00A54829" w:rsidP="00B7241C">
      <w:pPr>
        <w:pStyle w:val="Abstract"/>
        <w:spacing w:before="0" w:after="120"/>
        <w:ind w:firstLine="0"/>
        <w:contextualSpacing w:val="0"/>
        <w:rPr>
          <w:rFonts w:ascii="Arial" w:hAnsi="Arial" w:cs="Arial"/>
          <w:sz w:val="20"/>
        </w:rPr>
      </w:pPr>
      <w:r w:rsidRPr="0021130F">
        <w:rPr>
          <w:rFonts w:ascii="Arial" w:hAnsi="Arial" w:cs="Arial"/>
          <w:sz w:val="20"/>
        </w:rPr>
        <w:t xml:space="preserve">Abstract: </w:t>
      </w:r>
      <w:r w:rsidR="00E066C4">
        <w:rPr>
          <w:rFonts w:ascii="Arial" w:hAnsi="Arial" w:cs="Arial"/>
          <w:sz w:val="20"/>
        </w:rPr>
        <w:t>abstract</w:t>
      </w:r>
      <w:r w:rsidR="00B7241C" w:rsidRPr="0021130F">
        <w:rPr>
          <w:rFonts w:ascii="Arial" w:hAnsi="Arial" w:cs="Arial"/>
          <w:sz w:val="20"/>
        </w:rPr>
        <w:t xml:space="preserve"> text (no more than 800 characters without spaces).</w:t>
      </w:r>
    </w:p>
    <w:p w14:paraId="6545812C" w14:textId="37BCB009" w:rsidR="00B7241C" w:rsidRPr="0021130F" w:rsidRDefault="00A54829" w:rsidP="00B7241C">
      <w:pPr>
        <w:pStyle w:val="Abstract"/>
        <w:spacing w:after="120"/>
        <w:ind w:firstLine="0"/>
        <w:rPr>
          <w:rFonts w:ascii="Arial" w:hAnsi="Arial" w:cs="Arial"/>
          <w:sz w:val="20"/>
        </w:rPr>
      </w:pPr>
      <w:r w:rsidRPr="0021130F">
        <w:rPr>
          <w:rFonts w:ascii="Arial" w:hAnsi="Arial" w:cs="Arial"/>
          <w:sz w:val="20"/>
        </w:rPr>
        <w:t xml:space="preserve">Keywords: </w:t>
      </w:r>
      <w:r w:rsidR="00B7241C" w:rsidRPr="0021130F">
        <w:rPr>
          <w:rFonts w:ascii="Arial" w:hAnsi="Arial" w:cs="Arial"/>
          <w:sz w:val="20"/>
        </w:rPr>
        <w:t>list of keywords (no more than 8 words).</w:t>
      </w:r>
    </w:p>
    <w:sectPr w:rsidR="00B7241C" w:rsidRPr="0021130F" w:rsidSect="000F119B">
      <w:headerReference w:type="default" r:id="rId14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5550F" w14:textId="77777777" w:rsidR="00D517E7" w:rsidRDefault="00D517E7" w:rsidP="002C1FFE">
      <w:r>
        <w:separator/>
      </w:r>
    </w:p>
  </w:endnote>
  <w:endnote w:type="continuationSeparator" w:id="0">
    <w:p w14:paraId="7A164470" w14:textId="77777777" w:rsidR="00D517E7" w:rsidRDefault="00D517E7" w:rsidP="002C1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DA210" w14:textId="77777777" w:rsidR="00D517E7" w:rsidRDefault="00D517E7" w:rsidP="002C1FFE">
      <w:r>
        <w:separator/>
      </w:r>
    </w:p>
  </w:footnote>
  <w:footnote w:type="continuationSeparator" w:id="0">
    <w:p w14:paraId="6F1616C7" w14:textId="77777777" w:rsidR="00D517E7" w:rsidRDefault="00D517E7" w:rsidP="002C1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D52D3" w14:textId="77777777" w:rsidR="00ED0B2F" w:rsidRDefault="00ED0B2F" w:rsidP="002C1FFE">
    <w:pPr>
      <w:pStyle w:val="a8"/>
      <w:jc w:val="center"/>
      <w:rPr>
        <w:rFonts w:cs="Times New Roman"/>
        <w:color w:val="A6A6A6" w:themeColor="background1" w:themeShade="A6"/>
        <w:sz w:val="20"/>
        <w:szCs w:val="20"/>
      </w:rPr>
    </w:pPr>
    <w:r>
      <w:rPr>
        <w:rFonts w:cs="Times New Roman"/>
        <w:color w:val="A6A6A6" w:themeColor="background1" w:themeShade="A6"/>
        <w:sz w:val="20"/>
        <w:szCs w:val="20"/>
      </w:rPr>
      <w:t>Международная научно-</w:t>
    </w:r>
    <w:r w:rsidR="00882E42" w:rsidRPr="00882E42">
      <w:rPr>
        <w:rFonts w:cs="Times New Roman"/>
        <w:color w:val="A6A6A6" w:themeColor="background1" w:themeShade="A6"/>
        <w:sz w:val="20"/>
        <w:szCs w:val="20"/>
      </w:rPr>
      <w:t>практическая</w:t>
    </w:r>
    <w:r w:rsidR="00882E42" w:rsidRPr="00EE63DB">
      <w:rPr>
        <w:rFonts w:cs="Times New Roman"/>
        <w:color w:val="A6A6A6" w:themeColor="background1" w:themeShade="A6"/>
        <w:sz w:val="20"/>
        <w:szCs w:val="20"/>
      </w:rPr>
      <w:t xml:space="preserve"> </w:t>
    </w:r>
    <w:r>
      <w:rPr>
        <w:rFonts w:cs="Times New Roman"/>
        <w:color w:val="A6A6A6" w:themeColor="background1" w:themeShade="A6"/>
        <w:sz w:val="20"/>
        <w:szCs w:val="20"/>
      </w:rPr>
      <w:t xml:space="preserve">конференция </w:t>
    </w:r>
  </w:p>
  <w:p w14:paraId="7C0F22DE" w14:textId="77777777" w:rsidR="002C1FFE" w:rsidRPr="00882E42" w:rsidRDefault="00ED0B2F" w:rsidP="002C1FFE">
    <w:pPr>
      <w:pStyle w:val="a8"/>
      <w:jc w:val="center"/>
      <w:rPr>
        <w:rFonts w:cs="Times New Roman"/>
        <w:color w:val="A6A6A6" w:themeColor="background1" w:themeShade="A6"/>
        <w:sz w:val="20"/>
        <w:szCs w:val="20"/>
      </w:rPr>
    </w:pPr>
    <w:r>
      <w:rPr>
        <w:rFonts w:cs="Times New Roman"/>
        <w:color w:val="A6A6A6" w:themeColor="background1" w:themeShade="A6"/>
        <w:sz w:val="20"/>
        <w:szCs w:val="20"/>
      </w:rPr>
      <w:t>«Компьютерное проектирование в электронике</w:t>
    </w:r>
    <w:r w:rsidR="00882E42">
      <w:rPr>
        <w:rFonts w:cs="Times New Roman"/>
        <w:color w:val="A6A6A6" w:themeColor="background1" w:themeShade="A6"/>
        <w:sz w:val="20"/>
        <w:szCs w:val="20"/>
      </w:rPr>
      <w:t>»</w:t>
    </w:r>
    <w:r>
      <w:rPr>
        <w:rFonts w:cs="Times New Roman"/>
        <w:color w:val="A6A6A6" w:themeColor="background1" w:themeShade="A6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E4184"/>
    <w:multiLevelType w:val="hybridMultilevel"/>
    <w:tmpl w:val="4B1A8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47BB8"/>
    <w:multiLevelType w:val="hybridMultilevel"/>
    <w:tmpl w:val="8340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2038D"/>
    <w:multiLevelType w:val="hybridMultilevel"/>
    <w:tmpl w:val="D034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A2FD3"/>
    <w:multiLevelType w:val="hybridMultilevel"/>
    <w:tmpl w:val="158AD768"/>
    <w:lvl w:ilvl="0" w:tplc="7006234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469D2"/>
    <w:multiLevelType w:val="hybridMultilevel"/>
    <w:tmpl w:val="F75C5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990235">
    <w:abstractNumId w:val="0"/>
  </w:num>
  <w:num w:numId="2" w16cid:durableId="1796293465">
    <w:abstractNumId w:val="4"/>
  </w:num>
  <w:num w:numId="3" w16cid:durableId="938219761">
    <w:abstractNumId w:val="1"/>
  </w:num>
  <w:num w:numId="4" w16cid:durableId="314798655">
    <w:abstractNumId w:val="3"/>
  </w:num>
  <w:num w:numId="5" w16cid:durableId="723529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F3"/>
    <w:rsid w:val="00003A8C"/>
    <w:rsid w:val="000221BB"/>
    <w:rsid w:val="00057C82"/>
    <w:rsid w:val="000A6A88"/>
    <w:rsid w:val="000B2D55"/>
    <w:rsid w:val="000D6B89"/>
    <w:rsid w:val="000F119B"/>
    <w:rsid w:val="00102580"/>
    <w:rsid w:val="00113C2B"/>
    <w:rsid w:val="00123F32"/>
    <w:rsid w:val="00131A73"/>
    <w:rsid w:val="00153C52"/>
    <w:rsid w:val="001A0C67"/>
    <w:rsid w:val="001C77B1"/>
    <w:rsid w:val="001D4039"/>
    <w:rsid w:val="001F1A89"/>
    <w:rsid w:val="001F432A"/>
    <w:rsid w:val="0021119A"/>
    <w:rsid w:val="0021130F"/>
    <w:rsid w:val="00213502"/>
    <w:rsid w:val="00213E6B"/>
    <w:rsid w:val="00220953"/>
    <w:rsid w:val="00226E9C"/>
    <w:rsid w:val="00286CC1"/>
    <w:rsid w:val="002A2A9A"/>
    <w:rsid w:val="002A4B29"/>
    <w:rsid w:val="002C1FFE"/>
    <w:rsid w:val="002D20B3"/>
    <w:rsid w:val="002D601E"/>
    <w:rsid w:val="002D6AF4"/>
    <w:rsid w:val="002E16E2"/>
    <w:rsid w:val="002E2E4C"/>
    <w:rsid w:val="002F1845"/>
    <w:rsid w:val="00322CE8"/>
    <w:rsid w:val="00327451"/>
    <w:rsid w:val="00375B3D"/>
    <w:rsid w:val="0039045F"/>
    <w:rsid w:val="003927E1"/>
    <w:rsid w:val="00393196"/>
    <w:rsid w:val="003B3375"/>
    <w:rsid w:val="003F342C"/>
    <w:rsid w:val="00423346"/>
    <w:rsid w:val="00436E97"/>
    <w:rsid w:val="004551DD"/>
    <w:rsid w:val="00473C98"/>
    <w:rsid w:val="00486AB9"/>
    <w:rsid w:val="00494646"/>
    <w:rsid w:val="00496D87"/>
    <w:rsid w:val="004A3A91"/>
    <w:rsid w:val="005023A1"/>
    <w:rsid w:val="005040B6"/>
    <w:rsid w:val="00531F6D"/>
    <w:rsid w:val="00557640"/>
    <w:rsid w:val="00584839"/>
    <w:rsid w:val="0058570E"/>
    <w:rsid w:val="005954EA"/>
    <w:rsid w:val="005C079F"/>
    <w:rsid w:val="00617A5F"/>
    <w:rsid w:val="0062063C"/>
    <w:rsid w:val="00694271"/>
    <w:rsid w:val="006A24C6"/>
    <w:rsid w:val="006C5CC9"/>
    <w:rsid w:val="006E31F2"/>
    <w:rsid w:val="006F19F7"/>
    <w:rsid w:val="007067CD"/>
    <w:rsid w:val="007E1C01"/>
    <w:rsid w:val="007E2F66"/>
    <w:rsid w:val="007F4AB2"/>
    <w:rsid w:val="00851F9D"/>
    <w:rsid w:val="008706E1"/>
    <w:rsid w:val="008750DD"/>
    <w:rsid w:val="00882E42"/>
    <w:rsid w:val="008A5C7C"/>
    <w:rsid w:val="008A72AA"/>
    <w:rsid w:val="00975963"/>
    <w:rsid w:val="00991D2F"/>
    <w:rsid w:val="009942BA"/>
    <w:rsid w:val="009C4B3F"/>
    <w:rsid w:val="009E7363"/>
    <w:rsid w:val="009F15C5"/>
    <w:rsid w:val="00A0241B"/>
    <w:rsid w:val="00A0278E"/>
    <w:rsid w:val="00A35B90"/>
    <w:rsid w:val="00A54829"/>
    <w:rsid w:val="00A574AC"/>
    <w:rsid w:val="00A60366"/>
    <w:rsid w:val="00A76197"/>
    <w:rsid w:val="00AA34B0"/>
    <w:rsid w:val="00AE6E9B"/>
    <w:rsid w:val="00AF4A7E"/>
    <w:rsid w:val="00B16CA6"/>
    <w:rsid w:val="00B26364"/>
    <w:rsid w:val="00B33FF9"/>
    <w:rsid w:val="00B57A52"/>
    <w:rsid w:val="00B64126"/>
    <w:rsid w:val="00B7241C"/>
    <w:rsid w:val="00B74C18"/>
    <w:rsid w:val="00B929BB"/>
    <w:rsid w:val="00B93268"/>
    <w:rsid w:val="00B95903"/>
    <w:rsid w:val="00BE1FF9"/>
    <w:rsid w:val="00BF1DF7"/>
    <w:rsid w:val="00C071CD"/>
    <w:rsid w:val="00C13887"/>
    <w:rsid w:val="00C23932"/>
    <w:rsid w:val="00C333FD"/>
    <w:rsid w:val="00C40FFE"/>
    <w:rsid w:val="00C41400"/>
    <w:rsid w:val="00C416B9"/>
    <w:rsid w:val="00C50393"/>
    <w:rsid w:val="00C552F2"/>
    <w:rsid w:val="00C723C9"/>
    <w:rsid w:val="00CA4172"/>
    <w:rsid w:val="00CB12E1"/>
    <w:rsid w:val="00CE1BFA"/>
    <w:rsid w:val="00D2421D"/>
    <w:rsid w:val="00D517E7"/>
    <w:rsid w:val="00D5559D"/>
    <w:rsid w:val="00DA0482"/>
    <w:rsid w:val="00DB082F"/>
    <w:rsid w:val="00DE3DF3"/>
    <w:rsid w:val="00DE6447"/>
    <w:rsid w:val="00DF14F8"/>
    <w:rsid w:val="00DF42CC"/>
    <w:rsid w:val="00E066C4"/>
    <w:rsid w:val="00E20939"/>
    <w:rsid w:val="00E3125A"/>
    <w:rsid w:val="00E35059"/>
    <w:rsid w:val="00E64D7B"/>
    <w:rsid w:val="00E65E00"/>
    <w:rsid w:val="00E71E4A"/>
    <w:rsid w:val="00EC1D25"/>
    <w:rsid w:val="00EC64A3"/>
    <w:rsid w:val="00ED0B2F"/>
    <w:rsid w:val="00EE63DB"/>
    <w:rsid w:val="00EE76EB"/>
    <w:rsid w:val="00EF2D51"/>
    <w:rsid w:val="00F35BAA"/>
    <w:rsid w:val="00F534DF"/>
    <w:rsid w:val="00F6592A"/>
    <w:rsid w:val="00F6693F"/>
    <w:rsid w:val="00F75DCF"/>
    <w:rsid w:val="00FB17B2"/>
    <w:rsid w:val="00FC04D0"/>
    <w:rsid w:val="00FD57FB"/>
    <w:rsid w:val="00FE24A0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2A23B7"/>
  <w15:docId w15:val="{A1F6FF50-99D5-42B0-B35D-088A4054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F3"/>
    <w:pPr>
      <w:suppressAutoHyphen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53C52"/>
    <w:pPr>
      <w:keepNext/>
      <w:keepLines/>
      <w:pageBreakBefore/>
      <w:spacing w:after="360"/>
      <w:contextualSpacing/>
      <w:jc w:val="center"/>
      <w:outlineLvl w:val="0"/>
    </w:pPr>
    <w:rPr>
      <w:rFonts w:ascii="Liberation Serif" w:eastAsia="DejaVu Sans" w:hAnsi="Liberation Serif" w:cs="Times New Roman"/>
      <w:b/>
      <w:kern w:val="1"/>
      <w:sz w:val="32"/>
      <w:szCs w:val="32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C071CD"/>
    <w:pPr>
      <w:keepNext/>
      <w:keepLines/>
      <w:autoSpaceDE w:val="0"/>
      <w:autoSpaceDN w:val="0"/>
      <w:adjustRightInd w:val="0"/>
      <w:spacing w:before="360" w:after="240"/>
      <w:jc w:val="center"/>
      <w:outlineLvl w:val="1"/>
    </w:pPr>
    <w:rPr>
      <w:rFonts w:eastAsiaTheme="majorEastAsia" w:cstheme="majorBidi"/>
      <w:b/>
      <w:bCs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C52"/>
    <w:rPr>
      <w:rFonts w:ascii="Liberation Serif" w:eastAsia="DejaVu Sans" w:hAnsi="Liberation Serif" w:cs="Times New Roman"/>
      <w:b/>
      <w:kern w:val="1"/>
      <w:sz w:val="32"/>
      <w:szCs w:val="32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C071CD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3">
    <w:name w:val="List Paragraph"/>
    <w:basedOn w:val="a"/>
    <w:uiPriority w:val="34"/>
    <w:qFormat/>
    <w:rsid w:val="00486A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6A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A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E6447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C1F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C1FFE"/>
    <w:rPr>
      <w:rFonts w:ascii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2C1F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C1FFE"/>
    <w:rPr>
      <w:rFonts w:ascii="Times New Roman" w:hAnsi="Times New Roman"/>
      <w:sz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5954EA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2A4B29"/>
    <w:rPr>
      <w:color w:val="66666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A4172"/>
    <w:rPr>
      <w:color w:val="605E5C"/>
      <w:shd w:val="clear" w:color="auto" w:fill="E1DFDD"/>
    </w:rPr>
  </w:style>
  <w:style w:type="paragraph" w:customStyle="1" w:styleId="Abstract">
    <w:name w:val="Abstract"/>
    <w:basedOn w:val="a"/>
    <w:qFormat/>
    <w:rsid w:val="00A54829"/>
    <w:pPr>
      <w:suppressAutoHyphens w:val="0"/>
      <w:spacing w:before="240"/>
      <w:ind w:firstLine="340"/>
      <w:contextualSpacing/>
    </w:pPr>
    <w:rPr>
      <w:rFonts w:asciiTheme="minorHAnsi" w:hAnsiTheme="minorHAnsi"/>
      <w:sz w:val="18"/>
      <w:szCs w:val="20"/>
      <w:lang w:val="en-US"/>
    </w:rPr>
  </w:style>
  <w:style w:type="character" w:styleId="ad">
    <w:name w:val="Unresolved Mention"/>
    <w:basedOn w:val="a0"/>
    <w:uiPriority w:val="99"/>
    <w:semiHidden/>
    <w:unhideWhenUsed/>
    <w:rsid w:val="009E7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conf.bsuir.by/ru/usloviya-uchastiya-v-konferentsii" TargetMode="External"/><Relationship Id="rId13" Type="http://schemas.openxmlformats.org/officeDocument/2006/relationships/hyperlink" Target="mailto:corresponding.author@e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101;&#1083;&#1077;&#1082;&#1090;&#1088;&#1086;&#1085;&#1085;&#1099;&#1081;.&#1072;&#1076;&#1088;&#1077;&#1089;.&#1076;&#1086;&#1082;&#1083;&#1072;&#1076;&#1095;&#1080;&#1082;&#1072;@email.com" TargetMode="External"/><Relationship Id="rId12" Type="http://schemas.openxmlformats.org/officeDocument/2006/relationships/hyperlink" Target="mailto:edaconf@bsuir.b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klady.bsuir.by/j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aconf@bsuir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e.bakunova</dc:creator>
  <cp:keywords/>
  <dc:description/>
  <cp:lastModifiedBy>Pavel Novikov</cp:lastModifiedBy>
  <cp:revision>45</cp:revision>
  <cp:lastPrinted>2024-09-12T08:49:00Z</cp:lastPrinted>
  <dcterms:created xsi:type="dcterms:W3CDTF">2021-06-14T06:09:00Z</dcterms:created>
  <dcterms:modified xsi:type="dcterms:W3CDTF">2024-11-01T08:58:00Z</dcterms:modified>
</cp:coreProperties>
</file>